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C5059" w14:textId="77777777" w:rsidR="00DA659E" w:rsidRPr="007804E1" w:rsidRDefault="00DA659E" w:rsidP="00DA659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1387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11"/>
        <w:gridCol w:w="5652"/>
        <w:gridCol w:w="3544"/>
        <w:gridCol w:w="3969"/>
      </w:tblGrid>
      <w:tr w:rsidR="00FB4A6D" w:rsidRPr="00C0058C" w14:paraId="4992B413" w14:textId="77777777" w:rsidTr="00564AB6">
        <w:trPr>
          <w:trHeight w:val="562"/>
        </w:trPr>
        <w:tc>
          <w:tcPr>
            <w:tcW w:w="13876" w:type="dxa"/>
            <w:gridSpan w:val="4"/>
            <w:shd w:val="clear" w:color="auto" w:fill="D9D9D9" w:themeFill="background1" w:themeFillShade="D9"/>
          </w:tcPr>
          <w:p w14:paraId="4DBC3D91" w14:textId="54D255C8" w:rsidR="00FB4A6D" w:rsidRPr="00C0058C" w:rsidRDefault="00F10810" w:rsidP="004F5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TEHNISKĀ SPECIFIKĀCIJA UN TEHNISK</w:t>
            </w:r>
            <w:r w:rsidR="002F0D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PIEDĀVĀJUM</w:t>
            </w:r>
            <w:r w:rsidR="002F0D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 FORMA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</w:tr>
      <w:tr w:rsidR="00F10810" w:rsidRPr="00C0058C" w14:paraId="149D84EC" w14:textId="77777777" w:rsidTr="00564AB6">
        <w:trPr>
          <w:trHeight w:val="562"/>
        </w:trPr>
        <w:tc>
          <w:tcPr>
            <w:tcW w:w="13876" w:type="dxa"/>
            <w:gridSpan w:val="4"/>
            <w:shd w:val="clear" w:color="auto" w:fill="D9D9D9" w:themeFill="background1" w:themeFillShade="D9"/>
          </w:tcPr>
          <w:p w14:paraId="705F571A" w14:textId="465A2790" w:rsidR="00F10810" w:rsidRPr="00F10810" w:rsidRDefault="00F10810" w:rsidP="00F10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  <w:r w:rsidR="002F26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  <w:r w:rsidR="002F26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” </w:t>
            </w:r>
            <w:r w:rsidR="002F26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F26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Pretendents var </w:t>
            </w:r>
            <w:r w:rsidR="00E73A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(pēc brīvas izvēles) </w:t>
            </w:r>
            <w:r w:rsidR="002F26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iesniegt viena vai dažādu ražotāju produktus kā piedāvājumu variantus, norādot visu informāciju, kas iekļauta tehniskās specifikācijas formā</w:t>
            </w:r>
            <w:r w:rsidR="00661B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</w:tr>
      <w:tr w:rsidR="004F505D" w:rsidRPr="00C0058C" w14:paraId="1BA94925" w14:textId="77777777" w:rsidTr="00AA77FC">
        <w:trPr>
          <w:trHeight w:val="271"/>
        </w:trPr>
        <w:tc>
          <w:tcPr>
            <w:tcW w:w="6363" w:type="dxa"/>
            <w:gridSpan w:val="2"/>
            <w:vMerge w:val="restart"/>
            <w:shd w:val="clear" w:color="auto" w:fill="D9D9D9" w:themeFill="background1" w:themeFillShade="D9"/>
          </w:tcPr>
          <w:p w14:paraId="26841E72" w14:textId="588275FF" w:rsidR="004F505D" w:rsidRPr="00C0058C" w:rsidRDefault="00F10810" w:rsidP="00A5293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Tehniskā specifikācija</w:t>
            </w:r>
          </w:p>
        </w:tc>
        <w:tc>
          <w:tcPr>
            <w:tcW w:w="7513" w:type="dxa"/>
            <w:gridSpan w:val="2"/>
            <w:shd w:val="clear" w:color="auto" w:fill="D9D9D9" w:themeFill="background1" w:themeFillShade="D9"/>
            <w:vAlign w:val="center"/>
          </w:tcPr>
          <w:p w14:paraId="0B782828" w14:textId="18297CCE" w:rsidR="004F505D" w:rsidRPr="00C0058C" w:rsidRDefault="004F505D" w:rsidP="004F5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PIEDĀVĀJUMA VARIANTI</w:t>
            </w:r>
          </w:p>
        </w:tc>
      </w:tr>
      <w:tr w:rsidR="004F505D" w:rsidRPr="00C0058C" w14:paraId="6CDD51F7" w14:textId="01DC8DDE" w:rsidTr="00B84829">
        <w:trPr>
          <w:trHeight w:val="271"/>
        </w:trPr>
        <w:tc>
          <w:tcPr>
            <w:tcW w:w="6363" w:type="dxa"/>
            <w:gridSpan w:val="2"/>
            <w:vMerge/>
            <w:shd w:val="clear" w:color="auto" w:fill="D9D9D9" w:themeFill="background1" w:themeFillShade="D9"/>
          </w:tcPr>
          <w:p w14:paraId="1272277A" w14:textId="3364B91B" w:rsidR="004F505D" w:rsidRPr="00C0058C" w:rsidRDefault="004F505D" w:rsidP="00A5293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061393B" w14:textId="3069531D" w:rsidR="004F505D" w:rsidRPr="00C0058C" w:rsidRDefault="00661B3C" w:rsidP="00396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Tehniskais piedāvājuma variants Nr.</w:t>
            </w:r>
            <w:r w:rsidR="004F505D" w:rsidRPr="00C005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053B412A" w14:textId="53A656FA" w:rsidR="004F505D" w:rsidRPr="00C0058C" w:rsidRDefault="00661B3C" w:rsidP="00396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Tehniskais piedāvājuma variants Nr. 2</w:t>
            </w:r>
          </w:p>
        </w:tc>
      </w:tr>
      <w:tr w:rsidR="00E73AE9" w:rsidRPr="00C0058C" w14:paraId="740B5127" w14:textId="715358E6" w:rsidTr="00B84829">
        <w:trPr>
          <w:trHeight w:val="271"/>
        </w:trPr>
        <w:tc>
          <w:tcPr>
            <w:tcW w:w="711" w:type="dxa"/>
            <w:vMerge w:val="restart"/>
            <w:shd w:val="clear" w:color="auto" w:fill="D9D9D9" w:themeFill="background1" w:themeFillShade="D9"/>
          </w:tcPr>
          <w:p w14:paraId="3DED3F5E" w14:textId="5B745A15" w:rsidR="00E73AE9" w:rsidRPr="00C0058C" w:rsidRDefault="00E73AE9" w:rsidP="003B6339">
            <w:pPr>
              <w:rPr>
                <w:rFonts w:ascii="Times New Roman" w:hAnsi="Times New Roman" w:cs="Times New Roman"/>
              </w:rPr>
            </w:pPr>
            <w:bookmarkStart w:id="0" w:name="_Hlk64378637"/>
            <w:r w:rsidRPr="00C0058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52" w:type="dxa"/>
            <w:shd w:val="clear" w:color="auto" w:fill="D9D9D9" w:themeFill="background1" w:themeFillShade="D9"/>
          </w:tcPr>
          <w:p w14:paraId="51A4CD11" w14:textId="3B7F03E5" w:rsidR="00E73AE9" w:rsidRPr="00C0058C" w:rsidRDefault="00E73AE9" w:rsidP="00E517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GNSS Uztvērējs/antena ar IMU – 1 gabals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pilnā komplektācijā</w:t>
            </w:r>
            <w:r w:rsidR="005A4C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 viena ražotāja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A5BEFCD" w14:textId="77777777" w:rsidR="00E73AE9" w:rsidRPr="00C0058C" w:rsidRDefault="00E73AE9" w:rsidP="00396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25866E09" w14:textId="77777777" w:rsidR="00E73AE9" w:rsidRPr="00C0058C" w:rsidRDefault="00E73AE9" w:rsidP="00396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9" w:rsidRPr="00C0058C" w14:paraId="7804572F" w14:textId="0227C5BB" w:rsidTr="00B84829">
        <w:trPr>
          <w:gridAfter w:val="1"/>
          <w:wAfter w:w="3969" w:type="dxa"/>
          <w:trHeight w:val="271"/>
        </w:trPr>
        <w:tc>
          <w:tcPr>
            <w:tcW w:w="711" w:type="dxa"/>
            <w:vMerge/>
          </w:tcPr>
          <w:p w14:paraId="6D2C403F" w14:textId="77777777" w:rsidR="00E73AE9" w:rsidRPr="00C0058C" w:rsidRDefault="00E73AE9" w:rsidP="003B63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2" w:type="dxa"/>
          </w:tcPr>
          <w:p w14:paraId="55A9A493" w14:textId="3EC1CA9C" w:rsidR="00E73AE9" w:rsidRPr="00C0058C" w:rsidRDefault="00E73AE9" w:rsidP="003B633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Iekārtas pamatinformācija</w:t>
            </w:r>
          </w:p>
        </w:tc>
        <w:tc>
          <w:tcPr>
            <w:tcW w:w="3544" w:type="dxa"/>
          </w:tcPr>
          <w:p w14:paraId="4AD94098" w14:textId="77777777" w:rsidR="00E73AE9" w:rsidRPr="00C0058C" w:rsidRDefault="00E73AE9" w:rsidP="003B633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0"/>
      <w:tr w:rsidR="00E73AE9" w:rsidRPr="00C0058C" w14:paraId="0860FA67" w14:textId="227E2563" w:rsidTr="00B84829">
        <w:trPr>
          <w:trHeight w:val="271"/>
        </w:trPr>
        <w:tc>
          <w:tcPr>
            <w:tcW w:w="711" w:type="dxa"/>
            <w:vMerge/>
          </w:tcPr>
          <w:p w14:paraId="10C45E39" w14:textId="77777777" w:rsidR="00E73AE9" w:rsidRPr="00C0058C" w:rsidRDefault="00E73AE9" w:rsidP="00355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2" w:type="dxa"/>
          </w:tcPr>
          <w:p w14:paraId="585F769D" w14:textId="2C891E6D" w:rsidR="00E73AE9" w:rsidRPr="00C0058C" w:rsidRDefault="00E73AE9" w:rsidP="003559D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Iekārtas ražotājs, valsts</w:t>
            </w:r>
          </w:p>
        </w:tc>
        <w:tc>
          <w:tcPr>
            <w:tcW w:w="3544" w:type="dxa"/>
            <w:vAlign w:val="center"/>
          </w:tcPr>
          <w:p w14:paraId="615650EE" w14:textId="77777777" w:rsidR="00E73AE9" w:rsidRPr="00C0058C" w:rsidRDefault="00E73AE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C6D1484" w14:textId="77777777" w:rsidR="00E73AE9" w:rsidRPr="00C0058C" w:rsidRDefault="00E73AE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9" w:rsidRPr="00C0058C" w14:paraId="49B25A77" w14:textId="7AD66E5E" w:rsidTr="00B84829">
        <w:trPr>
          <w:trHeight w:val="271"/>
        </w:trPr>
        <w:tc>
          <w:tcPr>
            <w:tcW w:w="711" w:type="dxa"/>
            <w:vMerge/>
          </w:tcPr>
          <w:p w14:paraId="09B11E12" w14:textId="77777777" w:rsidR="00E73AE9" w:rsidRPr="00C0058C" w:rsidRDefault="00E73AE9" w:rsidP="00355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2" w:type="dxa"/>
          </w:tcPr>
          <w:p w14:paraId="6ADB54C8" w14:textId="236104BB" w:rsidR="00E73AE9" w:rsidRPr="00C0058C" w:rsidRDefault="00E73AE9" w:rsidP="003559D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Ražotājs (nosaukums, izcelsmes valsts, adrese)</w:t>
            </w:r>
          </w:p>
        </w:tc>
        <w:tc>
          <w:tcPr>
            <w:tcW w:w="3544" w:type="dxa"/>
            <w:vAlign w:val="center"/>
          </w:tcPr>
          <w:p w14:paraId="7B506EFC" w14:textId="77777777" w:rsidR="00E73AE9" w:rsidRPr="00C0058C" w:rsidRDefault="00E73AE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F55005E" w14:textId="77777777" w:rsidR="00E73AE9" w:rsidRPr="00C0058C" w:rsidRDefault="00E73AE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9" w:rsidRPr="00C0058C" w14:paraId="3EE78CDA" w14:textId="593F12CE" w:rsidTr="00B84829">
        <w:trPr>
          <w:trHeight w:val="271"/>
        </w:trPr>
        <w:tc>
          <w:tcPr>
            <w:tcW w:w="711" w:type="dxa"/>
            <w:vMerge/>
          </w:tcPr>
          <w:p w14:paraId="69BEACAA" w14:textId="77777777" w:rsidR="00E73AE9" w:rsidRPr="00C0058C" w:rsidRDefault="00E73AE9" w:rsidP="00355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2" w:type="dxa"/>
          </w:tcPr>
          <w:p w14:paraId="52F2F73C" w14:textId="5BFF3833" w:rsidR="00E73AE9" w:rsidRPr="00C0058C" w:rsidRDefault="00E73AE9" w:rsidP="003559D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Piedāvātās iekārtas sērija, modelis</w:t>
            </w:r>
          </w:p>
        </w:tc>
        <w:tc>
          <w:tcPr>
            <w:tcW w:w="3544" w:type="dxa"/>
            <w:vAlign w:val="center"/>
          </w:tcPr>
          <w:p w14:paraId="4E038DD7" w14:textId="77777777" w:rsidR="00E73AE9" w:rsidRPr="00C0058C" w:rsidRDefault="00E73AE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3C14F56" w14:textId="77777777" w:rsidR="00E73AE9" w:rsidRPr="00C0058C" w:rsidRDefault="00E73AE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9" w:rsidRPr="00C0058C" w14:paraId="4AE593D9" w14:textId="0302A340" w:rsidTr="00B84829">
        <w:trPr>
          <w:trHeight w:val="271"/>
        </w:trPr>
        <w:tc>
          <w:tcPr>
            <w:tcW w:w="711" w:type="dxa"/>
            <w:vMerge/>
          </w:tcPr>
          <w:p w14:paraId="30704503" w14:textId="77777777" w:rsidR="00E73AE9" w:rsidRPr="00C0058C" w:rsidRDefault="00E73AE9" w:rsidP="00355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2" w:type="dxa"/>
          </w:tcPr>
          <w:p w14:paraId="5E145310" w14:textId="691BD431" w:rsidR="00E73AE9" w:rsidRPr="00C0058C" w:rsidRDefault="00E73AE9" w:rsidP="003559D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Piedāvātās iekārtas ražošanas gads</w:t>
            </w:r>
          </w:p>
        </w:tc>
        <w:tc>
          <w:tcPr>
            <w:tcW w:w="3544" w:type="dxa"/>
            <w:vAlign w:val="center"/>
          </w:tcPr>
          <w:p w14:paraId="4CC377E2" w14:textId="77777777" w:rsidR="00E73AE9" w:rsidRPr="00C0058C" w:rsidRDefault="00E73AE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73D864D" w14:textId="77777777" w:rsidR="00E73AE9" w:rsidRPr="00C0058C" w:rsidRDefault="00E73AE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9" w:rsidRPr="00C0058C" w14:paraId="0874566A" w14:textId="48A9A8E6" w:rsidTr="00B84829">
        <w:trPr>
          <w:trHeight w:val="271"/>
        </w:trPr>
        <w:tc>
          <w:tcPr>
            <w:tcW w:w="711" w:type="dxa"/>
            <w:vMerge/>
          </w:tcPr>
          <w:p w14:paraId="43C9FC38" w14:textId="77777777" w:rsidR="00E73AE9" w:rsidRPr="00C0058C" w:rsidRDefault="00E73AE9" w:rsidP="00355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2" w:type="dxa"/>
          </w:tcPr>
          <w:p w14:paraId="36DDD007" w14:textId="6BA84992" w:rsidR="00E73AE9" w:rsidRPr="00C0058C" w:rsidRDefault="00E73AE9" w:rsidP="003559D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Iekārtas tehnisko datu lapa (iesniedzama kā pielikums)</w:t>
            </w:r>
          </w:p>
        </w:tc>
        <w:tc>
          <w:tcPr>
            <w:tcW w:w="3544" w:type="dxa"/>
            <w:vAlign w:val="center"/>
          </w:tcPr>
          <w:p w14:paraId="768274A8" w14:textId="77777777" w:rsidR="00E73AE9" w:rsidRPr="00C0058C" w:rsidRDefault="00E73AE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FC15B7E" w14:textId="77777777" w:rsidR="00E73AE9" w:rsidRPr="00C0058C" w:rsidRDefault="00E73AE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9" w:rsidRPr="00C0058C" w14:paraId="0E4517EB" w14:textId="77777777" w:rsidTr="00B84829">
        <w:trPr>
          <w:trHeight w:val="271"/>
        </w:trPr>
        <w:tc>
          <w:tcPr>
            <w:tcW w:w="711" w:type="dxa"/>
            <w:vMerge/>
          </w:tcPr>
          <w:p w14:paraId="54B6BB22" w14:textId="77777777" w:rsidR="00E73AE9" w:rsidRPr="00C0058C" w:rsidRDefault="00E73AE9" w:rsidP="00355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2" w:type="dxa"/>
          </w:tcPr>
          <w:p w14:paraId="0135E82A" w14:textId="64B56F7A" w:rsidR="00E73AE9" w:rsidRPr="00C0058C" w:rsidRDefault="00E73AE9" w:rsidP="003559D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Tehniskā dokumentācija (l</w:t>
            </w: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 xml:space="preserve">ietošanas instrukcija latviešu valodā, iekārtas pase) </w:t>
            </w:r>
          </w:p>
        </w:tc>
        <w:tc>
          <w:tcPr>
            <w:tcW w:w="3544" w:type="dxa"/>
            <w:vAlign w:val="center"/>
          </w:tcPr>
          <w:p w14:paraId="0C183A73" w14:textId="77777777" w:rsidR="00E73AE9" w:rsidRPr="00C0058C" w:rsidRDefault="00E73AE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887012F" w14:textId="77777777" w:rsidR="00E73AE9" w:rsidRPr="00C0058C" w:rsidRDefault="00E73AE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829" w:rsidRPr="00C0058C" w14:paraId="5770AAFD" w14:textId="1962A841" w:rsidTr="00B84829">
        <w:trPr>
          <w:trHeight w:val="271"/>
        </w:trPr>
        <w:tc>
          <w:tcPr>
            <w:tcW w:w="711" w:type="dxa"/>
          </w:tcPr>
          <w:p w14:paraId="6274AF26" w14:textId="7F8CADE3" w:rsidR="00B84829" w:rsidRPr="00C0058C" w:rsidRDefault="00B84829" w:rsidP="003559DA">
            <w:pPr>
              <w:rPr>
                <w:rFonts w:ascii="Times New Roman" w:hAnsi="Times New Roman" w:cs="Times New Roman"/>
              </w:rPr>
            </w:pPr>
            <w:r w:rsidRPr="00C0058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652" w:type="dxa"/>
          </w:tcPr>
          <w:p w14:paraId="5D097BDC" w14:textId="77777777" w:rsidR="00B84829" w:rsidRPr="00C0058C" w:rsidRDefault="00B84829" w:rsidP="003559D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Signālu izsekošana:</w:t>
            </w:r>
          </w:p>
          <w:p w14:paraId="31703FD7" w14:textId="3BE905BF" w:rsidR="00B84829" w:rsidRPr="00C0058C" w:rsidRDefault="00B84829" w:rsidP="003559D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GPS (L1, L2, L2C, L5), </w:t>
            </w:r>
            <w:proofErr w:type="spellStart"/>
            <w:r w:rsidRPr="00C00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Glonass</w:t>
            </w:r>
            <w:proofErr w:type="spellEnd"/>
            <w:r w:rsidRPr="00C00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(L1, L2), </w:t>
            </w:r>
            <w:proofErr w:type="spellStart"/>
            <w:r w:rsidRPr="00C00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Galileo</w:t>
            </w:r>
            <w:proofErr w:type="spellEnd"/>
            <w:r w:rsidRPr="00C00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(E1, E5a, E5b, Alt-BOC), </w:t>
            </w:r>
            <w:proofErr w:type="spellStart"/>
            <w:r w:rsidRPr="00C00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BeiDou</w:t>
            </w:r>
            <w:proofErr w:type="spellEnd"/>
            <w:r w:rsidRPr="00C00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(B1, B2), SBAS (WAAS, EGNOS, MSAS, GAGAN)</w:t>
            </w:r>
          </w:p>
        </w:tc>
        <w:tc>
          <w:tcPr>
            <w:tcW w:w="3544" w:type="dxa"/>
            <w:vAlign w:val="center"/>
          </w:tcPr>
          <w:p w14:paraId="3A4DD853" w14:textId="0C11D3D1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8DD7B7C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829" w:rsidRPr="00C0058C" w14:paraId="7D4D9AC8" w14:textId="049F5748" w:rsidTr="00B84829">
        <w:trPr>
          <w:trHeight w:val="262"/>
        </w:trPr>
        <w:tc>
          <w:tcPr>
            <w:tcW w:w="711" w:type="dxa"/>
          </w:tcPr>
          <w:p w14:paraId="185C86A7" w14:textId="096761CD" w:rsidR="00B84829" w:rsidRPr="00C0058C" w:rsidRDefault="00B84829" w:rsidP="003559DA">
            <w:pPr>
              <w:rPr>
                <w:rFonts w:ascii="Times New Roman" w:hAnsi="Times New Roman" w:cs="Times New Roman"/>
              </w:rPr>
            </w:pPr>
            <w:r w:rsidRPr="00C0058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652" w:type="dxa"/>
          </w:tcPr>
          <w:p w14:paraId="30A666DF" w14:textId="53B9F7B5" w:rsidR="00B84829" w:rsidRPr="00106C6D" w:rsidRDefault="00B84829" w:rsidP="003559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Inicializācija:</w:t>
            </w:r>
            <w:r w:rsidR="0010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RTK inicializācija 5 sekundēs vai ātrāka</w:t>
            </w:r>
          </w:p>
        </w:tc>
        <w:tc>
          <w:tcPr>
            <w:tcW w:w="3544" w:type="dxa"/>
            <w:vAlign w:val="center"/>
          </w:tcPr>
          <w:p w14:paraId="7AC5474F" w14:textId="22F7B326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FE42B10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829" w:rsidRPr="00C0058C" w14:paraId="79CFEB1F" w14:textId="49BB58A5" w:rsidTr="00B84829">
        <w:trPr>
          <w:trHeight w:val="265"/>
        </w:trPr>
        <w:tc>
          <w:tcPr>
            <w:tcW w:w="711" w:type="dxa"/>
          </w:tcPr>
          <w:p w14:paraId="2537D8E1" w14:textId="7FE360F9" w:rsidR="00B84829" w:rsidRPr="00C0058C" w:rsidRDefault="00B84829" w:rsidP="003559DA">
            <w:pPr>
              <w:rPr>
                <w:rFonts w:ascii="Times New Roman" w:hAnsi="Times New Roman" w:cs="Times New Roman"/>
              </w:rPr>
            </w:pPr>
            <w:r w:rsidRPr="00C0058C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652" w:type="dxa"/>
          </w:tcPr>
          <w:p w14:paraId="6A87EAB4" w14:textId="7E467F43" w:rsidR="00B84829" w:rsidRPr="00C0058C" w:rsidRDefault="00B84829" w:rsidP="00106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Kanālu skaits:</w:t>
            </w:r>
            <w:r w:rsidR="0010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vismaz 600</w:t>
            </w:r>
          </w:p>
        </w:tc>
        <w:tc>
          <w:tcPr>
            <w:tcW w:w="3544" w:type="dxa"/>
            <w:vAlign w:val="center"/>
          </w:tcPr>
          <w:p w14:paraId="7B43F9B7" w14:textId="13A07174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3448DBB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829" w:rsidRPr="00C0058C" w14:paraId="6FA239EA" w14:textId="4F505BC7" w:rsidTr="00B84829">
        <w:trPr>
          <w:trHeight w:val="265"/>
        </w:trPr>
        <w:tc>
          <w:tcPr>
            <w:tcW w:w="711" w:type="dxa"/>
          </w:tcPr>
          <w:p w14:paraId="462A6052" w14:textId="14396B0B" w:rsidR="00B84829" w:rsidRPr="00C0058C" w:rsidRDefault="00B84829" w:rsidP="003559DA">
            <w:pPr>
              <w:rPr>
                <w:rFonts w:ascii="Times New Roman" w:hAnsi="Times New Roman" w:cs="Times New Roman"/>
              </w:rPr>
            </w:pPr>
            <w:r w:rsidRPr="00C0058C">
              <w:rPr>
                <w:rFonts w:ascii="Times New Roman" w:hAnsi="Times New Roman" w:cs="Times New Roman"/>
              </w:rPr>
              <w:t xml:space="preserve">1.4. </w:t>
            </w:r>
          </w:p>
        </w:tc>
        <w:tc>
          <w:tcPr>
            <w:tcW w:w="5652" w:type="dxa"/>
          </w:tcPr>
          <w:p w14:paraId="62BE1502" w14:textId="7659231A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Antenā iebūvēts slīpuma sensors:</w:t>
            </w:r>
            <w:r w:rsidR="0010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 xml:space="preserve">IMU sensors, kam nav nepieciešama </w:t>
            </w:r>
            <w:proofErr w:type="spellStart"/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kalibrācija</w:t>
            </w:r>
            <w:proofErr w:type="spellEnd"/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, imūns pret magnētiskajiem traucējumiem</w:t>
            </w:r>
          </w:p>
        </w:tc>
        <w:tc>
          <w:tcPr>
            <w:tcW w:w="3544" w:type="dxa"/>
            <w:vAlign w:val="center"/>
          </w:tcPr>
          <w:p w14:paraId="3138EB28" w14:textId="0D2D2EE8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8DDC492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829" w:rsidRPr="00C0058C" w14:paraId="60F5B227" w14:textId="4149ECD0" w:rsidTr="00B84829">
        <w:trPr>
          <w:trHeight w:val="209"/>
        </w:trPr>
        <w:tc>
          <w:tcPr>
            <w:tcW w:w="711" w:type="dxa"/>
          </w:tcPr>
          <w:p w14:paraId="387BF807" w14:textId="2E2BA2C3" w:rsidR="00B84829" w:rsidRPr="00C0058C" w:rsidRDefault="00B84829" w:rsidP="003559DA">
            <w:pPr>
              <w:rPr>
                <w:rFonts w:ascii="Times New Roman" w:hAnsi="Times New Roman" w:cs="Times New Roman"/>
              </w:rPr>
            </w:pPr>
            <w:r w:rsidRPr="00C0058C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652" w:type="dxa"/>
          </w:tcPr>
          <w:p w14:paraId="06E6F073" w14:textId="6470FCFD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 xml:space="preserve">IMU slīpuma sensora darbības </w:t>
            </w:r>
            <w:proofErr w:type="spellStart"/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sasvērums</w:t>
            </w:r>
            <w:proofErr w:type="spellEnd"/>
            <w:r w:rsidR="0010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bez ierobežojuma</w:t>
            </w:r>
          </w:p>
        </w:tc>
        <w:tc>
          <w:tcPr>
            <w:tcW w:w="3544" w:type="dxa"/>
            <w:vAlign w:val="center"/>
          </w:tcPr>
          <w:p w14:paraId="64A31F53" w14:textId="196D43DD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C0EC3F3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829" w:rsidRPr="00C0058C" w14:paraId="4E9B6BEB" w14:textId="05972196" w:rsidTr="00B84829">
        <w:trPr>
          <w:trHeight w:val="209"/>
        </w:trPr>
        <w:tc>
          <w:tcPr>
            <w:tcW w:w="711" w:type="dxa"/>
          </w:tcPr>
          <w:p w14:paraId="2337F839" w14:textId="4B7AFA28" w:rsidR="00B84829" w:rsidRPr="00C0058C" w:rsidRDefault="00B84829" w:rsidP="003559DA">
            <w:pPr>
              <w:rPr>
                <w:rFonts w:ascii="Times New Roman" w:hAnsi="Times New Roman" w:cs="Times New Roman"/>
              </w:rPr>
            </w:pPr>
            <w:r w:rsidRPr="00C0058C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652" w:type="dxa"/>
          </w:tcPr>
          <w:p w14:paraId="353A5C41" w14:textId="4A97D5A4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 xml:space="preserve">GNSS antenas, kura uzskrūvēta uz teleskopiska štoka,  IMU sensora darbības augstums ne mazāks par 3.5m </w:t>
            </w:r>
          </w:p>
        </w:tc>
        <w:tc>
          <w:tcPr>
            <w:tcW w:w="3544" w:type="dxa"/>
            <w:vAlign w:val="center"/>
          </w:tcPr>
          <w:p w14:paraId="1AF1F046" w14:textId="0FD13700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F01F35" w14:textId="77777777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29" w:rsidRPr="00C0058C" w14:paraId="5A3CE2F0" w14:textId="560AA29C" w:rsidTr="00B84829">
        <w:trPr>
          <w:trHeight w:val="209"/>
        </w:trPr>
        <w:tc>
          <w:tcPr>
            <w:tcW w:w="711" w:type="dxa"/>
          </w:tcPr>
          <w:p w14:paraId="2D247DEB" w14:textId="523AA3A3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652" w:type="dxa"/>
          </w:tcPr>
          <w:p w14:paraId="6B051A26" w14:textId="77777777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Reālā laika kinemātiskā mērīšanas precizitāte:</w:t>
            </w:r>
          </w:p>
          <w:p w14:paraId="6BFF5AF6" w14:textId="72EFC014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vismaz 8 mm+1ppm horizontāli / 15 mm+1ppm vertikāli</w:t>
            </w:r>
          </w:p>
        </w:tc>
        <w:tc>
          <w:tcPr>
            <w:tcW w:w="3544" w:type="dxa"/>
            <w:vAlign w:val="center"/>
          </w:tcPr>
          <w:p w14:paraId="3E519138" w14:textId="6837B9F0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10D163C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829" w:rsidRPr="00C0058C" w14:paraId="2C90F3A8" w14:textId="036437D7" w:rsidTr="00B84829">
        <w:trPr>
          <w:trHeight w:val="209"/>
        </w:trPr>
        <w:tc>
          <w:tcPr>
            <w:tcW w:w="711" w:type="dxa"/>
          </w:tcPr>
          <w:p w14:paraId="092CFB20" w14:textId="12883A0D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652" w:type="dxa"/>
          </w:tcPr>
          <w:p w14:paraId="1DAAA184" w14:textId="424D98AF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Pēcapstrādes precizitāte:</w:t>
            </w:r>
            <w:r w:rsidR="0010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 xml:space="preserve">vismaz 3 mm + 0.5 </w:t>
            </w:r>
            <w:proofErr w:type="spellStart"/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ppm</w:t>
            </w:r>
            <w:proofErr w:type="spellEnd"/>
            <w:r w:rsidRPr="00C00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horizotāli</w:t>
            </w:r>
            <w:proofErr w:type="spellEnd"/>
            <w:r w:rsidRPr="00C0058C">
              <w:rPr>
                <w:rFonts w:ascii="Times New Roman" w:hAnsi="Times New Roman" w:cs="Times New Roman"/>
                <w:sz w:val="24"/>
                <w:szCs w:val="24"/>
              </w:rPr>
              <w:t xml:space="preserve">/ 5 mm + 0.5 </w:t>
            </w:r>
            <w:proofErr w:type="spellStart"/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ppm</w:t>
            </w:r>
            <w:proofErr w:type="spellEnd"/>
            <w:r w:rsidRPr="00C0058C">
              <w:rPr>
                <w:rFonts w:ascii="Times New Roman" w:hAnsi="Times New Roman" w:cs="Times New Roman"/>
                <w:sz w:val="24"/>
                <w:szCs w:val="24"/>
              </w:rPr>
              <w:t xml:space="preserve"> vertikāli</w:t>
            </w:r>
          </w:p>
        </w:tc>
        <w:tc>
          <w:tcPr>
            <w:tcW w:w="3544" w:type="dxa"/>
            <w:vAlign w:val="center"/>
          </w:tcPr>
          <w:p w14:paraId="360302D8" w14:textId="3CE51C35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6BEDEF0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829" w:rsidRPr="00C0058C" w14:paraId="5E19494F" w14:textId="44732FD4" w:rsidTr="00B84829">
        <w:trPr>
          <w:trHeight w:val="209"/>
        </w:trPr>
        <w:tc>
          <w:tcPr>
            <w:tcW w:w="711" w:type="dxa"/>
          </w:tcPr>
          <w:p w14:paraId="35E65754" w14:textId="43DB6899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652" w:type="dxa"/>
          </w:tcPr>
          <w:p w14:paraId="60B0F360" w14:textId="5FF9EF95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Komunikācija ar kontrolieri:</w:t>
            </w:r>
            <w:r w:rsidR="0010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 xml:space="preserve">vismaz </w:t>
            </w:r>
            <w:proofErr w:type="spellStart"/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C005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</w:p>
        </w:tc>
        <w:tc>
          <w:tcPr>
            <w:tcW w:w="3544" w:type="dxa"/>
            <w:vAlign w:val="center"/>
          </w:tcPr>
          <w:p w14:paraId="7F759D1C" w14:textId="3C77E5EF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FEB1B5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829" w:rsidRPr="00C0058C" w14:paraId="6FCD1021" w14:textId="00022C8D" w:rsidTr="00B84829">
        <w:trPr>
          <w:trHeight w:val="209"/>
        </w:trPr>
        <w:tc>
          <w:tcPr>
            <w:tcW w:w="711" w:type="dxa"/>
          </w:tcPr>
          <w:p w14:paraId="09FA32EA" w14:textId="2395DE2E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5652" w:type="dxa"/>
          </w:tcPr>
          <w:p w14:paraId="5E7FE0D8" w14:textId="56D0D319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 xml:space="preserve">Datu uzkrāšana/datu </w:t>
            </w:r>
            <w:proofErr w:type="spellStart"/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pārnese</w:t>
            </w:r>
            <w:proofErr w:type="spellEnd"/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0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SD kartes atbalsts, vai ekvivalents</w:t>
            </w:r>
          </w:p>
        </w:tc>
        <w:tc>
          <w:tcPr>
            <w:tcW w:w="3544" w:type="dxa"/>
            <w:vAlign w:val="center"/>
          </w:tcPr>
          <w:p w14:paraId="6AE1B441" w14:textId="5EBCE301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E73D09F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829" w:rsidRPr="00C0058C" w14:paraId="448C904F" w14:textId="5FCC9F0B" w:rsidTr="00B84829">
        <w:trPr>
          <w:trHeight w:val="209"/>
        </w:trPr>
        <w:tc>
          <w:tcPr>
            <w:tcW w:w="711" w:type="dxa"/>
          </w:tcPr>
          <w:p w14:paraId="03418160" w14:textId="16BD0AC7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652" w:type="dxa"/>
          </w:tcPr>
          <w:p w14:paraId="030CE51E" w14:textId="27400043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Komunikāciju iekārta:</w:t>
            </w:r>
            <w:r w:rsidR="0083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iebūvēts GSM/UMTS/LTE modems darbībai Eiropā</w:t>
            </w:r>
          </w:p>
        </w:tc>
        <w:tc>
          <w:tcPr>
            <w:tcW w:w="3544" w:type="dxa"/>
            <w:vAlign w:val="center"/>
          </w:tcPr>
          <w:p w14:paraId="20BE6DF2" w14:textId="0F5D8DC2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7FE441C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829" w:rsidRPr="00C0058C" w14:paraId="11C139A4" w14:textId="38CF0D3B" w:rsidTr="00B84829">
        <w:trPr>
          <w:trHeight w:val="209"/>
        </w:trPr>
        <w:tc>
          <w:tcPr>
            <w:tcW w:w="711" w:type="dxa"/>
          </w:tcPr>
          <w:p w14:paraId="469996A8" w14:textId="2B5FF446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652" w:type="dxa"/>
          </w:tcPr>
          <w:p w14:paraId="0D3589E5" w14:textId="711ADD9C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RTK korekcijas saņemšana:</w:t>
            </w:r>
            <w:r w:rsidR="0083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iespēja pieslēgt bāzes staciju tīkliem LATPOS un EUPOS</w:t>
            </w:r>
          </w:p>
        </w:tc>
        <w:tc>
          <w:tcPr>
            <w:tcW w:w="3544" w:type="dxa"/>
            <w:vAlign w:val="center"/>
          </w:tcPr>
          <w:p w14:paraId="59F7C804" w14:textId="131410A3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A3B524B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829" w:rsidRPr="00C0058C" w14:paraId="68CA4A93" w14:textId="64B07DD2" w:rsidTr="00B84829">
        <w:trPr>
          <w:trHeight w:val="209"/>
        </w:trPr>
        <w:tc>
          <w:tcPr>
            <w:tcW w:w="711" w:type="dxa"/>
          </w:tcPr>
          <w:p w14:paraId="1A47C0FB" w14:textId="57758016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5652" w:type="dxa"/>
          </w:tcPr>
          <w:p w14:paraId="4DC323D7" w14:textId="058C052C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Vadības panelis:</w:t>
            </w:r>
            <w:r w:rsidR="008370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indikācijas panelis, kas attēlo pavadoņus, savienojumu ar kontrolieri, akumulatoru stāvokli, slīpuma sensoru</w:t>
            </w:r>
          </w:p>
        </w:tc>
        <w:tc>
          <w:tcPr>
            <w:tcW w:w="3544" w:type="dxa"/>
            <w:vAlign w:val="center"/>
          </w:tcPr>
          <w:p w14:paraId="5242D3F5" w14:textId="03CF09CC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61D7D9B2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</w:tr>
      <w:tr w:rsidR="00B84829" w:rsidRPr="00C0058C" w14:paraId="20033443" w14:textId="53687DF9" w:rsidTr="00B84829">
        <w:trPr>
          <w:trHeight w:val="209"/>
        </w:trPr>
        <w:tc>
          <w:tcPr>
            <w:tcW w:w="711" w:type="dxa"/>
          </w:tcPr>
          <w:p w14:paraId="44C9975D" w14:textId="432F4CAF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5652" w:type="dxa"/>
          </w:tcPr>
          <w:p w14:paraId="04C0B69C" w14:textId="2FECEB1C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Barošana: </w:t>
            </w:r>
            <w:r w:rsidR="00106C6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Li-Ion izņemams akumulators (</w:t>
            </w:r>
            <w:r w:rsidR="00E84192"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akumulatori </w:t>
            </w: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2 gab. antenai), saderīgs ar kontrolieri (iespēja savstarpēji mainīt ar kontroliera akumulatoru)</w:t>
            </w:r>
          </w:p>
        </w:tc>
        <w:tc>
          <w:tcPr>
            <w:tcW w:w="3544" w:type="dxa"/>
            <w:vAlign w:val="center"/>
          </w:tcPr>
          <w:p w14:paraId="702A40C2" w14:textId="38B77CA6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6AB59A30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</w:tr>
      <w:tr w:rsidR="00B84829" w:rsidRPr="00C0058C" w14:paraId="3279E9F3" w14:textId="6DDD4EBD" w:rsidTr="00B84829">
        <w:trPr>
          <w:trHeight w:val="209"/>
        </w:trPr>
        <w:tc>
          <w:tcPr>
            <w:tcW w:w="711" w:type="dxa"/>
          </w:tcPr>
          <w:p w14:paraId="21EA97D2" w14:textId="25F1B513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5652" w:type="dxa"/>
          </w:tcPr>
          <w:p w14:paraId="7A562B11" w14:textId="77777777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Darbības laiks ar vienu  akumulatoru:</w:t>
            </w:r>
          </w:p>
          <w:p w14:paraId="3FCF22DD" w14:textId="23365770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vismaz 8 stundas ar akumulatoru komplektu</w:t>
            </w:r>
          </w:p>
        </w:tc>
        <w:tc>
          <w:tcPr>
            <w:tcW w:w="3544" w:type="dxa"/>
            <w:vAlign w:val="center"/>
          </w:tcPr>
          <w:p w14:paraId="087959E2" w14:textId="7235C63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5E2289B1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</w:tr>
      <w:tr w:rsidR="00B84829" w:rsidRPr="00C0058C" w14:paraId="317FDBC7" w14:textId="5D32459B" w:rsidTr="00B84829">
        <w:trPr>
          <w:trHeight w:val="209"/>
        </w:trPr>
        <w:tc>
          <w:tcPr>
            <w:tcW w:w="711" w:type="dxa"/>
          </w:tcPr>
          <w:p w14:paraId="5AB8B2B1" w14:textId="0C665510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5652" w:type="dxa"/>
          </w:tcPr>
          <w:p w14:paraId="7AAC2689" w14:textId="18ACBEBF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Darba temperatūra:</w:t>
            </w:r>
            <w:r w:rsidR="008370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Darba temperatūra vismaz -25°C līdz +40°C</w:t>
            </w:r>
          </w:p>
        </w:tc>
        <w:tc>
          <w:tcPr>
            <w:tcW w:w="3544" w:type="dxa"/>
            <w:vAlign w:val="center"/>
          </w:tcPr>
          <w:p w14:paraId="394F47BC" w14:textId="14022AFD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A52CA3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</w:tr>
      <w:tr w:rsidR="00B84829" w:rsidRPr="00C0058C" w14:paraId="25F2290E" w14:textId="2A93B95D" w:rsidTr="00B84829">
        <w:trPr>
          <w:trHeight w:val="209"/>
        </w:trPr>
        <w:tc>
          <w:tcPr>
            <w:tcW w:w="711" w:type="dxa"/>
          </w:tcPr>
          <w:p w14:paraId="16459125" w14:textId="6021C90A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5652" w:type="dxa"/>
          </w:tcPr>
          <w:p w14:paraId="05DE0373" w14:textId="55E88644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Triecienizturība:</w:t>
            </w:r>
            <w:r w:rsidR="008370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iztur kritienu no 2 m gara mērīšanas štoka uz cietām virsmām</w:t>
            </w:r>
          </w:p>
        </w:tc>
        <w:tc>
          <w:tcPr>
            <w:tcW w:w="3544" w:type="dxa"/>
            <w:vAlign w:val="center"/>
          </w:tcPr>
          <w:p w14:paraId="3136FF70" w14:textId="3237DAE4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003AE168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</w:tr>
      <w:tr w:rsidR="00B84829" w:rsidRPr="00C0058C" w14:paraId="3BC5F36F" w14:textId="45DF141B" w:rsidTr="00B84829">
        <w:trPr>
          <w:trHeight w:val="209"/>
        </w:trPr>
        <w:tc>
          <w:tcPr>
            <w:tcW w:w="711" w:type="dxa"/>
          </w:tcPr>
          <w:p w14:paraId="6BE93EDC" w14:textId="7393D855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5652" w:type="dxa"/>
          </w:tcPr>
          <w:p w14:paraId="0E97A50B" w14:textId="77777777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Ūdens, putekļu un smilšu aizsardzība:</w:t>
            </w:r>
          </w:p>
          <w:p w14:paraId="6E1D688B" w14:textId="1CFBE8E6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vismaz IP68</w:t>
            </w:r>
          </w:p>
        </w:tc>
        <w:tc>
          <w:tcPr>
            <w:tcW w:w="3544" w:type="dxa"/>
            <w:vAlign w:val="center"/>
          </w:tcPr>
          <w:p w14:paraId="7940889D" w14:textId="23D53266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1A133C75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</w:tr>
      <w:tr w:rsidR="00B84829" w:rsidRPr="00C0058C" w14:paraId="65E2DB6F" w14:textId="28BB5EBD" w:rsidTr="00B84829">
        <w:trPr>
          <w:trHeight w:val="209"/>
        </w:trPr>
        <w:tc>
          <w:tcPr>
            <w:tcW w:w="711" w:type="dxa"/>
          </w:tcPr>
          <w:p w14:paraId="2AD43B1D" w14:textId="6FD9680A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5652" w:type="dxa"/>
          </w:tcPr>
          <w:p w14:paraId="2AEC9FE1" w14:textId="131C6B5C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Atbilstība:</w:t>
            </w:r>
            <w:r w:rsidR="008370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Eiropas atbilstības deklarācija (CE)</w:t>
            </w:r>
          </w:p>
        </w:tc>
        <w:tc>
          <w:tcPr>
            <w:tcW w:w="3544" w:type="dxa"/>
            <w:vAlign w:val="center"/>
          </w:tcPr>
          <w:p w14:paraId="52BE3422" w14:textId="44FB372A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372E42D7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</w:tr>
      <w:tr w:rsidR="00B84829" w:rsidRPr="00C0058C" w14:paraId="4F8AC036" w14:textId="68BB5DB8" w:rsidTr="00B84829">
        <w:trPr>
          <w:trHeight w:val="209"/>
        </w:trPr>
        <w:tc>
          <w:tcPr>
            <w:tcW w:w="711" w:type="dxa"/>
          </w:tcPr>
          <w:p w14:paraId="000ECFFC" w14:textId="02B163E3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 xml:space="preserve">1.20. </w:t>
            </w:r>
          </w:p>
        </w:tc>
        <w:tc>
          <w:tcPr>
            <w:tcW w:w="5652" w:type="dxa"/>
          </w:tcPr>
          <w:p w14:paraId="534DB2F0" w14:textId="261EA334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GNSS uztvērējs nav ražots Ķīnā vai Krievijā</w:t>
            </w:r>
          </w:p>
        </w:tc>
        <w:tc>
          <w:tcPr>
            <w:tcW w:w="3544" w:type="dxa"/>
            <w:vAlign w:val="center"/>
          </w:tcPr>
          <w:p w14:paraId="66D68A76" w14:textId="7480245D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77075513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84829" w:rsidRPr="00C0058C" w14:paraId="69ABCFC6" w14:textId="246924ED" w:rsidTr="00B84829">
        <w:trPr>
          <w:trHeight w:val="209"/>
        </w:trPr>
        <w:tc>
          <w:tcPr>
            <w:tcW w:w="711" w:type="dxa"/>
          </w:tcPr>
          <w:p w14:paraId="353E03EC" w14:textId="5CC5044B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5652" w:type="dxa"/>
          </w:tcPr>
          <w:p w14:paraId="27294B81" w14:textId="16BE8C3D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Svars ar akumulatoru:</w:t>
            </w:r>
            <w:r w:rsidR="008370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ne smagāks par 1.5 kg</w:t>
            </w:r>
          </w:p>
        </w:tc>
        <w:tc>
          <w:tcPr>
            <w:tcW w:w="3544" w:type="dxa"/>
            <w:vAlign w:val="center"/>
          </w:tcPr>
          <w:p w14:paraId="76425460" w14:textId="73000961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70BA54F0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</w:tr>
      <w:tr w:rsidR="00B84829" w:rsidRPr="00C0058C" w14:paraId="30BC619C" w14:textId="5F4A96B0" w:rsidTr="00B84829">
        <w:trPr>
          <w:trHeight w:val="209"/>
        </w:trPr>
        <w:tc>
          <w:tcPr>
            <w:tcW w:w="711" w:type="dxa"/>
            <w:shd w:val="clear" w:color="auto" w:fill="D9D9D9" w:themeFill="background1" w:themeFillShade="D9"/>
          </w:tcPr>
          <w:p w14:paraId="69481664" w14:textId="5F924B07" w:rsidR="00B84829" w:rsidRPr="00C0058C" w:rsidRDefault="005B5AC0" w:rsidP="003559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652" w:type="dxa"/>
            <w:shd w:val="clear" w:color="auto" w:fill="D9D9D9" w:themeFill="background1" w:themeFillShade="D9"/>
          </w:tcPr>
          <w:p w14:paraId="0D8FDC6A" w14:textId="1A8C85C5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Datu kontrolieris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3077911" w14:textId="77777777" w:rsidR="00B84829" w:rsidRPr="00C0058C" w:rsidRDefault="00B84829" w:rsidP="00355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4B83B9E0" w14:textId="77777777" w:rsidR="00B84829" w:rsidRPr="00C0058C" w:rsidRDefault="00B84829" w:rsidP="00355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</w:pPr>
          </w:p>
        </w:tc>
      </w:tr>
      <w:tr w:rsidR="00B84829" w:rsidRPr="00C0058C" w14:paraId="561886DC" w14:textId="60B1102A" w:rsidTr="00B84829">
        <w:trPr>
          <w:trHeight w:val="209"/>
        </w:trPr>
        <w:tc>
          <w:tcPr>
            <w:tcW w:w="711" w:type="dxa"/>
          </w:tcPr>
          <w:p w14:paraId="6B571C4D" w14:textId="05E646A1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52" w:type="dxa"/>
          </w:tcPr>
          <w:p w14:paraId="07E5A46C" w14:textId="41CEAC92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Operētājsistēma:</w:t>
            </w:r>
            <w:r w:rsidR="008370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Windows vai Android</w:t>
            </w:r>
          </w:p>
        </w:tc>
        <w:tc>
          <w:tcPr>
            <w:tcW w:w="3544" w:type="dxa"/>
            <w:vAlign w:val="center"/>
          </w:tcPr>
          <w:p w14:paraId="0FE16CD3" w14:textId="6374C958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03C5F780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</w:tr>
      <w:tr w:rsidR="00B84829" w:rsidRPr="00C0058C" w14:paraId="6A3B69A9" w14:textId="29AB9394" w:rsidTr="00B84829">
        <w:trPr>
          <w:trHeight w:val="209"/>
        </w:trPr>
        <w:tc>
          <w:tcPr>
            <w:tcW w:w="711" w:type="dxa"/>
          </w:tcPr>
          <w:p w14:paraId="1977239C" w14:textId="23CC69DB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652" w:type="dxa"/>
          </w:tcPr>
          <w:p w14:paraId="0A9DCDEC" w14:textId="025DCB8B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Procesors:</w:t>
            </w:r>
            <w:r w:rsidR="008370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vismaz četrkodolu,  1 GHz</w:t>
            </w:r>
          </w:p>
        </w:tc>
        <w:tc>
          <w:tcPr>
            <w:tcW w:w="3544" w:type="dxa"/>
            <w:vAlign w:val="center"/>
          </w:tcPr>
          <w:p w14:paraId="62F19DB1" w14:textId="125D1F98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364962EB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</w:tr>
      <w:tr w:rsidR="00B84829" w:rsidRPr="00C0058C" w14:paraId="2D6E270B" w14:textId="2F459CFF" w:rsidTr="00B84829">
        <w:trPr>
          <w:trHeight w:val="209"/>
        </w:trPr>
        <w:tc>
          <w:tcPr>
            <w:tcW w:w="711" w:type="dxa"/>
          </w:tcPr>
          <w:p w14:paraId="594DC788" w14:textId="400B00C1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52" w:type="dxa"/>
          </w:tcPr>
          <w:p w14:paraId="17EC87D2" w14:textId="5B72AAE0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Sistēmas RAM:</w:t>
            </w:r>
            <w:r w:rsidR="008370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vismaz 4 GB</w:t>
            </w:r>
          </w:p>
        </w:tc>
        <w:tc>
          <w:tcPr>
            <w:tcW w:w="3544" w:type="dxa"/>
            <w:vAlign w:val="center"/>
          </w:tcPr>
          <w:p w14:paraId="68234DD7" w14:textId="1991CFE8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1CA4BAAE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</w:tr>
      <w:tr w:rsidR="00B84829" w:rsidRPr="00C0058C" w14:paraId="384E0F6C" w14:textId="5A0AB531" w:rsidTr="00B84829">
        <w:trPr>
          <w:trHeight w:val="209"/>
        </w:trPr>
        <w:tc>
          <w:tcPr>
            <w:tcW w:w="711" w:type="dxa"/>
          </w:tcPr>
          <w:p w14:paraId="3A6E17A4" w14:textId="3921CFC4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652" w:type="dxa"/>
          </w:tcPr>
          <w:p w14:paraId="2C8DD0F6" w14:textId="7E9C3422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Vieta datu glabāšanai:</w:t>
            </w:r>
            <w:r w:rsidR="008370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vismaz 50 GB</w:t>
            </w:r>
          </w:p>
        </w:tc>
        <w:tc>
          <w:tcPr>
            <w:tcW w:w="3544" w:type="dxa"/>
            <w:vAlign w:val="center"/>
          </w:tcPr>
          <w:p w14:paraId="579633CC" w14:textId="09E1A7EA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D5F350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</w:tr>
      <w:tr w:rsidR="00B84829" w:rsidRPr="00C0058C" w14:paraId="49AFA3D2" w14:textId="4DC5EAA1" w:rsidTr="00B84829">
        <w:trPr>
          <w:trHeight w:val="209"/>
        </w:trPr>
        <w:tc>
          <w:tcPr>
            <w:tcW w:w="711" w:type="dxa"/>
          </w:tcPr>
          <w:p w14:paraId="070884AD" w14:textId="437B33DF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652" w:type="dxa"/>
          </w:tcPr>
          <w:p w14:paraId="6CD68FAD" w14:textId="487E12CD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Ekrāns:</w:t>
            </w:r>
            <w:r w:rsidR="008370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vismaz 5" skārienjūtīgs, krāsains</w:t>
            </w:r>
          </w:p>
        </w:tc>
        <w:tc>
          <w:tcPr>
            <w:tcW w:w="3544" w:type="dxa"/>
            <w:vAlign w:val="center"/>
          </w:tcPr>
          <w:p w14:paraId="7E52CDD7" w14:textId="30F36B10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3CC6F4FC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</w:tr>
      <w:tr w:rsidR="00B84829" w:rsidRPr="00C0058C" w14:paraId="1A5B5BF5" w14:textId="2137155F" w:rsidTr="00B84829">
        <w:trPr>
          <w:trHeight w:val="209"/>
        </w:trPr>
        <w:tc>
          <w:tcPr>
            <w:tcW w:w="711" w:type="dxa"/>
          </w:tcPr>
          <w:p w14:paraId="7D7A28C5" w14:textId="4859AAC1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652" w:type="dxa"/>
          </w:tcPr>
          <w:p w14:paraId="527B1184" w14:textId="37610C91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Klaviatūra:</w:t>
            </w:r>
            <w:r w:rsidR="008370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Fiziska QWERTY klaviatūra ar ciparu taustiņu bloku, kursortaustiņi, ātrās piekļuves definējamie taustiņi</w:t>
            </w:r>
          </w:p>
        </w:tc>
        <w:tc>
          <w:tcPr>
            <w:tcW w:w="3544" w:type="dxa"/>
            <w:vAlign w:val="center"/>
          </w:tcPr>
          <w:p w14:paraId="565BC9D9" w14:textId="055F215A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593BA91D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</w:tr>
      <w:tr w:rsidR="00B84829" w:rsidRPr="00C0058C" w14:paraId="096EC668" w14:textId="202099D6" w:rsidTr="00B84829">
        <w:trPr>
          <w:trHeight w:val="209"/>
        </w:trPr>
        <w:tc>
          <w:tcPr>
            <w:tcW w:w="711" w:type="dxa"/>
          </w:tcPr>
          <w:p w14:paraId="0CB57AB9" w14:textId="5378716A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652" w:type="dxa"/>
          </w:tcPr>
          <w:p w14:paraId="2931BF49" w14:textId="594480A2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Iebūvēta kamera:</w:t>
            </w:r>
            <w:r w:rsidR="008370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izšķirtspēja vismaz 5MP, lietošana integrēta lauka programatūrā</w:t>
            </w:r>
          </w:p>
        </w:tc>
        <w:tc>
          <w:tcPr>
            <w:tcW w:w="3544" w:type="dxa"/>
            <w:vAlign w:val="center"/>
          </w:tcPr>
          <w:p w14:paraId="74841035" w14:textId="2D8F39AF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1DBA5D11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</w:tr>
      <w:tr w:rsidR="00B84829" w:rsidRPr="00C0058C" w14:paraId="2D4962E1" w14:textId="7AC8A665" w:rsidTr="00B84829">
        <w:trPr>
          <w:trHeight w:val="209"/>
        </w:trPr>
        <w:tc>
          <w:tcPr>
            <w:tcW w:w="711" w:type="dxa"/>
          </w:tcPr>
          <w:p w14:paraId="11657A99" w14:textId="3D7C94C9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652" w:type="dxa"/>
          </w:tcPr>
          <w:p w14:paraId="7D1D0783" w14:textId="419A4F2A" w:rsidR="00B84829" w:rsidRPr="00C0058C" w:rsidRDefault="00B84829" w:rsidP="008370A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Uzņemamā attēla apgaismotājs:</w:t>
            </w:r>
            <w:r w:rsidR="008370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iebūvētā zibspuldze</w:t>
            </w:r>
          </w:p>
        </w:tc>
        <w:tc>
          <w:tcPr>
            <w:tcW w:w="3544" w:type="dxa"/>
            <w:vAlign w:val="center"/>
          </w:tcPr>
          <w:p w14:paraId="5DB614D0" w14:textId="6AA4CD0E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7EA4766F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</w:tr>
      <w:tr w:rsidR="00B84829" w:rsidRPr="00C0058C" w14:paraId="34F0F535" w14:textId="72ADD0D6" w:rsidTr="00B84829">
        <w:trPr>
          <w:trHeight w:val="209"/>
        </w:trPr>
        <w:tc>
          <w:tcPr>
            <w:tcW w:w="711" w:type="dxa"/>
          </w:tcPr>
          <w:p w14:paraId="36C7065F" w14:textId="723287AC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652" w:type="dxa"/>
          </w:tcPr>
          <w:p w14:paraId="0C4C3AFD" w14:textId="59E2B2F5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Datu pārnese:</w:t>
            </w:r>
            <w:r w:rsidR="008370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USB vai SD kartes atbalsts, vai ekvivalents</w:t>
            </w:r>
          </w:p>
        </w:tc>
        <w:tc>
          <w:tcPr>
            <w:tcW w:w="3544" w:type="dxa"/>
            <w:vAlign w:val="center"/>
          </w:tcPr>
          <w:p w14:paraId="637FB288" w14:textId="4F5B9429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31980F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</w:tr>
      <w:tr w:rsidR="00B84829" w:rsidRPr="00C0058C" w14:paraId="2B7F6354" w14:textId="000D8475" w:rsidTr="00B84829">
        <w:trPr>
          <w:trHeight w:val="209"/>
        </w:trPr>
        <w:tc>
          <w:tcPr>
            <w:tcW w:w="711" w:type="dxa"/>
          </w:tcPr>
          <w:p w14:paraId="3E32CE37" w14:textId="178AE9EE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5652" w:type="dxa"/>
          </w:tcPr>
          <w:p w14:paraId="3E1DFC82" w14:textId="530B9F6B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Komunikācija ar antenu:</w:t>
            </w:r>
            <w:r w:rsidR="008370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00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vismaz </w:t>
            </w:r>
            <w:proofErr w:type="spellStart"/>
            <w:r w:rsidRPr="00C00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Bluetooth</w:t>
            </w:r>
            <w:proofErr w:type="spellEnd"/>
            <w:r w:rsidRPr="00C00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00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Wi-Fi</w:t>
            </w:r>
            <w:proofErr w:type="spellEnd"/>
            <w:r w:rsidRPr="00C00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saderība</w:t>
            </w:r>
          </w:p>
        </w:tc>
        <w:tc>
          <w:tcPr>
            <w:tcW w:w="3544" w:type="dxa"/>
            <w:vAlign w:val="center"/>
          </w:tcPr>
          <w:p w14:paraId="1F6CC99E" w14:textId="074FCF53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219F26C4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</w:tr>
      <w:tr w:rsidR="00B84829" w:rsidRPr="00C0058C" w14:paraId="037F7955" w14:textId="1806E307" w:rsidTr="00B84829">
        <w:trPr>
          <w:trHeight w:val="209"/>
        </w:trPr>
        <w:tc>
          <w:tcPr>
            <w:tcW w:w="711" w:type="dxa"/>
          </w:tcPr>
          <w:p w14:paraId="2FD0FD30" w14:textId="3720CC3B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5652" w:type="dxa"/>
          </w:tcPr>
          <w:p w14:paraId="7F8DEAFB" w14:textId="30019488" w:rsidR="00B84829" w:rsidRPr="008370A7" w:rsidRDefault="00B84829" w:rsidP="003559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Komunikāciju iekārta:</w:t>
            </w:r>
            <w:r w:rsidR="0083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iebūvēts GSM/UMTS/LTE modems darbībai Eiropā, WLAN</w:t>
            </w:r>
          </w:p>
        </w:tc>
        <w:tc>
          <w:tcPr>
            <w:tcW w:w="3544" w:type="dxa"/>
            <w:vAlign w:val="center"/>
          </w:tcPr>
          <w:p w14:paraId="027CA981" w14:textId="1BD1623F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5B404567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</w:tr>
      <w:tr w:rsidR="00B84829" w:rsidRPr="00C0058C" w14:paraId="4D28D819" w14:textId="57C55DA1" w:rsidTr="00B84829">
        <w:trPr>
          <w:trHeight w:val="209"/>
        </w:trPr>
        <w:tc>
          <w:tcPr>
            <w:tcW w:w="711" w:type="dxa"/>
          </w:tcPr>
          <w:p w14:paraId="7FC4C8EC" w14:textId="0AF1AA34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5652" w:type="dxa"/>
          </w:tcPr>
          <w:p w14:paraId="3B5D032A" w14:textId="6DE990F4" w:rsidR="00B84829" w:rsidRPr="008370A7" w:rsidRDefault="00B84829" w:rsidP="003559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Darba temperatūra:</w:t>
            </w:r>
            <w:r w:rsidR="0083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0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darba temperatūra vismaz -25°C līdz +40°C</w:t>
            </w:r>
          </w:p>
        </w:tc>
        <w:tc>
          <w:tcPr>
            <w:tcW w:w="3544" w:type="dxa"/>
            <w:vAlign w:val="center"/>
          </w:tcPr>
          <w:p w14:paraId="7A4F3ECB" w14:textId="4AB2BC1D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49A5C3A0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</w:tr>
      <w:tr w:rsidR="00B84829" w:rsidRPr="00C0058C" w14:paraId="425072CD" w14:textId="4270ED20" w:rsidTr="00B84829">
        <w:trPr>
          <w:trHeight w:val="209"/>
        </w:trPr>
        <w:tc>
          <w:tcPr>
            <w:tcW w:w="711" w:type="dxa"/>
          </w:tcPr>
          <w:p w14:paraId="41E94A33" w14:textId="483A984D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5652" w:type="dxa"/>
          </w:tcPr>
          <w:p w14:paraId="33CF04E3" w14:textId="3A7888AB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Triecienizturība:</w:t>
            </w:r>
            <w:r w:rsidR="00C03544"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vismaz IP68 -</w:t>
            </w:r>
          </w:p>
          <w:p w14:paraId="2DD05C2C" w14:textId="59C91654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iztur kritienu no 1m uz cietām virsmām</w:t>
            </w:r>
          </w:p>
        </w:tc>
        <w:tc>
          <w:tcPr>
            <w:tcW w:w="3544" w:type="dxa"/>
            <w:vAlign w:val="center"/>
          </w:tcPr>
          <w:p w14:paraId="2D6CCF10" w14:textId="45E78B56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0145CFA0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</w:tr>
      <w:tr w:rsidR="00B84829" w:rsidRPr="00C0058C" w14:paraId="3058F975" w14:textId="5CAFB5E5" w:rsidTr="00B84829">
        <w:trPr>
          <w:trHeight w:val="209"/>
        </w:trPr>
        <w:tc>
          <w:tcPr>
            <w:tcW w:w="711" w:type="dxa"/>
          </w:tcPr>
          <w:p w14:paraId="1AFDB45F" w14:textId="3A396DEB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5652" w:type="dxa"/>
          </w:tcPr>
          <w:p w14:paraId="11FD7230" w14:textId="077E2EA7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Ūdens, putekļu un smilšu aizsardzība:</w:t>
            </w:r>
            <w:r w:rsidR="008370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00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vismaz IP68</w:t>
            </w:r>
          </w:p>
        </w:tc>
        <w:tc>
          <w:tcPr>
            <w:tcW w:w="3544" w:type="dxa"/>
            <w:vAlign w:val="center"/>
          </w:tcPr>
          <w:p w14:paraId="43124E77" w14:textId="5ED9442C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5BE2026F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</w:tr>
      <w:tr w:rsidR="00B84829" w:rsidRPr="00C0058C" w14:paraId="26C25FFA" w14:textId="66B6C462" w:rsidTr="00B84829">
        <w:trPr>
          <w:trHeight w:val="209"/>
        </w:trPr>
        <w:tc>
          <w:tcPr>
            <w:tcW w:w="711" w:type="dxa"/>
          </w:tcPr>
          <w:p w14:paraId="73648E6C" w14:textId="17C6A1CA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5652" w:type="dxa"/>
          </w:tcPr>
          <w:p w14:paraId="73B8A9C9" w14:textId="6D8E7C6E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Barošana:</w:t>
            </w:r>
            <w:r w:rsidR="008370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Li-Ion izņemams akumulators (</w:t>
            </w:r>
            <w:r w:rsidR="00C03544"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akumulatori - </w:t>
            </w: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2 gab.), saderīgs ar antenu (iespēja savstarpēji mainīt ar antenas akumulatoru)</w:t>
            </w:r>
          </w:p>
        </w:tc>
        <w:tc>
          <w:tcPr>
            <w:tcW w:w="3544" w:type="dxa"/>
            <w:vAlign w:val="center"/>
          </w:tcPr>
          <w:p w14:paraId="0E567B3C" w14:textId="50193555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0C98C490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</w:tr>
      <w:tr w:rsidR="00B84829" w:rsidRPr="00C0058C" w14:paraId="0716DB6D" w14:textId="129DFA13" w:rsidTr="00B84829">
        <w:trPr>
          <w:trHeight w:val="209"/>
        </w:trPr>
        <w:tc>
          <w:tcPr>
            <w:tcW w:w="711" w:type="dxa"/>
          </w:tcPr>
          <w:p w14:paraId="544999E7" w14:textId="5A981767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5652" w:type="dxa"/>
          </w:tcPr>
          <w:p w14:paraId="26A21FCA" w14:textId="3D89347B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Svars:</w:t>
            </w:r>
            <w:r w:rsidR="008370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00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 smagāks par 1.5 kg</w:t>
            </w:r>
          </w:p>
        </w:tc>
        <w:tc>
          <w:tcPr>
            <w:tcW w:w="3544" w:type="dxa"/>
            <w:vAlign w:val="center"/>
          </w:tcPr>
          <w:p w14:paraId="34AA5F4D" w14:textId="721FE68D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518F5B15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</w:tr>
      <w:tr w:rsidR="00B84829" w:rsidRPr="00C0058C" w14:paraId="43A73FE8" w14:textId="348B1293" w:rsidTr="00B84829">
        <w:trPr>
          <w:trHeight w:val="209"/>
        </w:trPr>
        <w:tc>
          <w:tcPr>
            <w:tcW w:w="711" w:type="dxa"/>
          </w:tcPr>
          <w:p w14:paraId="145D2F72" w14:textId="406AC1C2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5652" w:type="dxa"/>
          </w:tcPr>
          <w:p w14:paraId="55F1DC90" w14:textId="63E78555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Atbilstība:</w:t>
            </w:r>
            <w:r w:rsidR="008370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Eiropas atbilstības deklarācija (CE)</w:t>
            </w:r>
          </w:p>
        </w:tc>
        <w:tc>
          <w:tcPr>
            <w:tcW w:w="3544" w:type="dxa"/>
            <w:vAlign w:val="center"/>
          </w:tcPr>
          <w:p w14:paraId="3AA76A56" w14:textId="4CDCA5E9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56545EA7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</w:tr>
      <w:tr w:rsidR="00B84829" w:rsidRPr="00C0058C" w14:paraId="6962B962" w14:textId="1BA121D3" w:rsidTr="00B84829">
        <w:trPr>
          <w:trHeight w:val="209"/>
        </w:trPr>
        <w:tc>
          <w:tcPr>
            <w:tcW w:w="711" w:type="dxa"/>
          </w:tcPr>
          <w:p w14:paraId="20E4A786" w14:textId="70B9699F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5652" w:type="dxa"/>
          </w:tcPr>
          <w:p w14:paraId="7EFB8A61" w14:textId="1C001598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Datu kontrolieris nav ražots Ķīnā vai Krievijā</w:t>
            </w:r>
          </w:p>
        </w:tc>
        <w:tc>
          <w:tcPr>
            <w:tcW w:w="3544" w:type="dxa"/>
            <w:vAlign w:val="center"/>
          </w:tcPr>
          <w:p w14:paraId="12F8AF1D" w14:textId="77777777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0F9B5833" w14:textId="77777777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84829" w:rsidRPr="00C0058C" w14:paraId="588C1CA8" w14:textId="4D4C77C7" w:rsidTr="00B84829">
        <w:trPr>
          <w:trHeight w:val="209"/>
        </w:trPr>
        <w:tc>
          <w:tcPr>
            <w:tcW w:w="711" w:type="dxa"/>
            <w:shd w:val="clear" w:color="auto" w:fill="D9D9D9" w:themeFill="background1" w:themeFillShade="D9"/>
          </w:tcPr>
          <w:p w14:paraId="2A855D9F" w14:textId="41886BE2" w:rsidR="00B84829" w:rsidRPr="00C0058C" w:rsidRDefault="00C0058C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52" w:type="dxa"/>
            <w:shd w:val="clear" w:color="auto" w:fill="D9D9D9" w:themeFill="background1" w:themeFillShade="D9"/>
            <w:vAlign w:val="center"/>
          </w:tcPr>
          <w:p w14:paraId="59656C69" w14:textId="267F1482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Kontroliera programmatūra</w:t>
            </w:r>
            <w:r w:rsidR="00D450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(licen</w:t>
            </w:r>
            <w:r w:rsidR="00511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 w:rsidR="00C16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ēta)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2FCD535" w14:textId="5CD7131A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099BFB4B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</w:tr>
      <w:tr w:rsidR="00B84829" w:rsidRPr="00C0058C" w14:paraId="7B417332" w14:textId="630195CE" w:rsidTr="00B84829">
        <w:trPr>
          <w:trHeight w:val="209"/>
        </w:trPr>
        <w:tc>
          <w:tcPr>
            <w:tcW w:w="711" w:type="dxa"/>
          </w:tcPr>
          <w:p w14:paraId="6A788C5C" w14:textId="741B3367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652" w:type="dxa"/>
          </w:tcPr>
          <w:p w14:paraId="2DADA690" w14:textId="2298EC82" w:rsidR="00B84829" w:rsidRPr="008370A7" w:rsidRDefault="00B84829" w:rsidP="003559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Vadība:</w:t>
            </w:r>
            <w:r w:rsidR="0083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izmatojot skārienjūtīgo ekrānu, klaviatūru, ātrās piekļuves definējamie taustiņus</w:t>
            </w:r>
          </w:p>
        </w:tc>
        <w:tc>
          <w:tcPr>
            <w:tcW w:w="3544" w:type="dxa"/>
            <w:vAlign w:val="center"/>
          </w:tcPr>
          <w:p w14:paraId="79DBAB24" w14:textId="3D6989E6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4EDCFDCA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</w:tr>
      <w:tr w:rsidR="00B84829" w:rsidRPr="00C0058C" w14:paraId="1C98582D" w14:textId="19DA01B2" w:rsidTr="00B84829">
        <w:trPr>
          <w:trHeight w:val="209"/>
        </w:trPr>
        <w:tc>
          <w:tcPr>
            <w:tcW w:w="711" w:type="dxa"/>
          </w:tcPr>
          <w:p w14:paraId="00A6FBF0" w14:textId="25BA220F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652" w:type="dxa"/>
          </w:tcPr>
          <w:p w14:paraId="211BCB0E" w14:textId="644962A0" w:rsidR="00B84829" w:rsidRPr="008370A7" w:rsidRDefault="00B84829" w:rsidP="003559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Interfeiss:</w:t>
            </w:r>
            <w:r w:rsidR="0083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kartes skats 2D un 3D, darbību izvēle kartes ekrānā kurā var aplūkot un izmantot 3D projekta datus, t.s. skenētos punktu mākoņus un 3D modeļus;</w:t>
            </w:r>
          </w:p>
        </w:tc>
        <w:tc>
          <w:tcPr>
            <w:tcW w:w="3544" w:type="dxa"/>
            <w:vAlign w:val="center"/>
          </w:tcPr>
          <w:p w14:paraId="424999A6" w14:textId="14DC17AC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5B7FB712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</w:tr>
      <w:tr w:rsidR="00B84829" w:rsidRPr="00C0058C" w14:paraId="77F8057C" w14:textId="3367A950" w:rsidTr="00B84829">
        <w:trPr>
          <w:trHeight w:val="209"/>
        </w:trPr>
        <w:tc>
          <w:tcPr>
            <w:tcW w:w="711" w:type="dxa"/>
          </w:tcPr>
          <w:p w14:paraId="0CB406C5" w14:textId="5939AE12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652" w:type="dxa"/>
          </w:tcPr>
          <w:p w14:paraId="717478DF" w14:textId="1723B004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Statusa josla:</w:t>
            </w:r>
            <w:r w:rsidR="008370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vismaz attēlojas GNSS statuss, slīpuma sensora statuss, akumulators, mērīšanas precizitāte, savienojumi</w:t>
            </w:r>
          </w:p>
        </w:tc>
        <w:tc>
          <w:tcPr>
            <w:tcW w:w="3544" w:type="dxa"/>
            <w:vAlign w:val="center"/>
          </w:tcPr>
          <w:p w14:paraId="1C4E03E4" w14:textId="5A84D02A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2AD73E9A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</w:tr>
      <w:tr w:rsidR="00B84829" w:rsidRPr="00C0058C" w14:paraId="7C2822F6" w14:textId="7D4E2668" w:rsidTr="00B84829">
        <w:trPr>
          <w:trHeight w:val="209"/>
        </w:trPr>
        <w:tc>
          <w:tcPr>
            <w:tcW w:w="711" w:type="dxa"/>
          </w:tcPr>
          <w:p w14:paraId="45D9DC86" w14:textId="30A8D387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652" w:type="dxa"/>
          </w:tcPr>
          <w:p w14:paraId="51EDCC5B" w14:textId="17C22DE4" w:rsidR="00B84829" w:rsidRPr="00C0058C" w:rsidRDefault="00B84829" w:rsidP="003559D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Slīpuma sensora lietošana:</w:t>
            </w:r>
            <w:r w:rsidR="008370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jāspēj darboties mērīšanas un nospraušanas programmās, slīpuma dati tiek saglabāti darbā</w:t>
            </w:r>
          </w:p>
        </w:tc>
        <w:tc>
          <w:tcPr>
            <w:tcW w:w="3544" w:type="dxa"/>
            <w:vAlign w:val="center"/>
          </w:tcPr>
          <w:p w14:paraId="2AC5AA6F" w14:textId="3432BB51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3A247092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</w:tr>
      <w:tr w:rsidR="00B84829" w:rsidRPr="00C0058C" w14:paraId="13BEB166" w14:textId="380F1B7A" w:rsidTr="00B84829">
        <w:trPr>
          <w:trHeight w:val="209"/>
        </w:trPr>
        <w:tc>
          <w:tcPr>
            <w:tcW w:w="711" w:type="dxa"/>
          </w:tcPr>
          <w:p w14:paraId="2FF70007" w14:textId="72AA4A1E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652" w:type="dxa"/>
          </w:tcPr>
          <w:p w14:paraId="31C8E290" w14:textId="7523B92C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Fona kartes:</w:t>
            </w:r>
            <w:r w:rsidR="008370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DXF, DWG, WMS, Ģeoreferencēti attēli, iepriekš mērīti darbi, pieslēgto datņu līmeņu pārvaldība</w:t>
            </w:r>
          </w:p>
        </w:tc>
        <w:tc>
          <w:tcPr>
            <w:tcW w:w="3544" w:type="dxa"/>
            <w:vAlign w:val="center"/>
          </w:tcPr>
          <w:p w14:paraId="02A875E0" w14:textId="1948E706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369DF9A1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</w:tr>
      <w:tr w:rsidR="00B84829" w:rsidRPr="00C0058C" w14:paraId="1C9E3517" w14:textId="71256050" w:rsidTr="00B84829">
        <w:trPr>
          <w:trHeight w:val="209"/>
        </w:trPr>
        <w:tc>
          <w:tcPr>
            <w:tcW w:w="711" w:type="dxa"/>
          </w:tcPr>
          <w:p w14:paraId="19439BE4" w14:textId="357A8919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652" w:type="dxa"/>
          </w:tcPr>
          <w:p w14:paraId="51C0358C" w14:textId="3F9E8BBE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Attēlveidošana:</w:t>
            </w:r>
            <w:r w:rsidR="008370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Integrēta funkcionalitāte ar kontroliera kameru uzņemtu attēlu rediģēšanai un piesaistei punktam.</w:t>
            </w:r>
          </w:p>
        </w:tc>
        <w:tc>
          <w:tcPr>
            <w:tcW w:w="3544" w:type="dxa"/>
            <w:vAlign w:val="center"/>
          </w:tcPr>
          <w:p w14:paraId="55D30CC8" w14:textId="1CD3876E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41ECC0DE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</w:tr>
      <w:tr w:rsidR="00B84829" w:rsidRPr="00C0058C" w14:paraId="6DC7776C" w14:textId="59BBF114" w:rsidTr="00B84829">
        <w:trPr>
          <w:trHeight w:val="209"/>
        </w:trPr>
        <w:tc>
          <w:tcPr>
            <w:tcW w:w="711" w:type="dxa"/>
          </w:tcPr>
          <w:p w14:paraId="60DA45B9" w14:textId="29D22A1C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652" w:type="dxa"/>
          </w:tcPr>
          <w:p w14:paraId="30B1AE3D" w14:textId="5D4D51D0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Datu imports:</w:t>
            </w:r>
            <w:r w:rsidR="008370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vismaz ASCII,  DXF, DWG, DTM, XML</w:t>
            </w:r>
          </w:p>
        </w:tc>
        <w:tc>
          <w:tcPr>
            <w:tcW w:w="3544" w:type="dxa"/>
            <w:vAlign w:val="center"/>
          </w:tcPr>
          <w:p w14:paraId="2B762072" w14:textId="79FF4DEA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1A1C765E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</w:tr>
      <w:tr w:rsidR="00B84829" w:rsidRPr="00C0058C" w14:paraId="28CCF887" w14:textId="40714E21" w:rsidTr="00B84829">
        <w:trPr>
          <w:trHeight w:val="209"/>
        </w:trPr>
        <w:tc>
          <w:tcPr>
            <w:tcW w:w="711" w:type="dxa"/>
          </w:tcPr>
          <w:p w14:paraId="02599F07" w14:textId="358DA587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5652" w:type="dxa"/>
          </w:tcPr>
          <w:p w14:paraId="43366DF7" w14:textId="5B216096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Datu izvads:</w:t>
            </w:r>
            <w:r w:rsidR="008370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vismaz ASCII, DXF,FBK, RW5, XML, iespēja filtrēt datus</w:t>
            </w:r>
          </w:p>
        </w:tc>
        <w:tc>
          <w:tcPr>
            <w:tcW w:w="3544" w:type="dxa"/>
            <w:vAlign w:val="center"/>
          </w:tcPr>
          <w:p w14:paraId="1A256CD5" w14:textId="525D0ABC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55CF16E3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</w:tr>
      <w:tr w:rsidR="00B84829" w:rsidRPr="00C0058C" w14:paraId="2289C097" w14:textId="45DCC723" w:rsidTr="00B84829">
        <w:trPr>
          <w:trHeight w:val="209"/>
        </w:trPr>
        <w:tc>
          <w:tcPr>
            <w:tcW w:w="711" w:type="dxa"/>
          </w:tcPr>
          <w:p w14:paraId="6522B4FB" w14:textId="4ABDC892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5652" w:type="dxa"/>
          </w:tcPr>
          <w:p w14:paraId="7F85E609" w14:textId="62E7FE0F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Latviešu valodas pieejamība programmatūrai</w:t>
            </w:r>
          </w:p>
        </w:tc>
        <w:tc>
          <w:tcPr>
            <w:tcW w:w="3544" w:type="dxa"/>
            <w:vAlign w:val="center"/>
          </w:tcPr>
          <w:p w14:paraId="4ED6D3D7" w14:textId="77777777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41D064E7" w14:textId="77777777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84829" w:rsidRPr="00C0058C" w14:paraId="6D951CB6" w14:textId="5E6DC119" w:rsidTr="00B84829">
        <w:trPr>
          <w:trHeight w:val="209"/>
        </w:trPr>
        <w:tc>
          <w:tcPr>
            <w:tcW w:w="711" w:type="dxa"/>
          </w:tcPr>
          <w:p w14:paraId="4D1170C0" w14:textId="40596A3F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5652" w:type="dxa"/>
          </w:tcPr>
          <w:p w14:paraId="311F4D58" w14:textId="63507F05" w:rsidR="00B84829" w:rsidRPr="00C0058C" w:rsidRDefault="00F31655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A</w:t>
            </w:r>
            <w:r w:rsidR="00B84829"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tjauninājumi programmatūrai </w:t>
            </w: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iekārtas garantijas laik</w:t>
            </w:r>
            <w:r w:rsidR="00D43E1E"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ā</w:t>
            </w:r>
          </w:p>
        </w:tc>
        <w:tc>
          <w:tcPr>
            <w:tcW w:w="3544" w:type="dxa"/>
            <w:vAlign w:val="center"/>
          </w:tcPr>
          <w:p w14:paraId="18E6E969" w14:textId="77777777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3395BC24" w14:textId="77777777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84829" w:rsidRPr="00C0058C" w14:paraId="66817CEB" w14:textId="617C2A0A" w:rsidTr="00B84829">
        <w:trPr>
          <w:trHeight w:val="209"/>
        </w:trPr>
        <w:tc>
          <w:tcPr>
            <w:tcW w:w="711" w:type="dxa"/>
            <w:shd w:val="clear" w:color="auto" w:fill="D9D9D9" w:themeFill="background1" w:themeFillShade="D9"/>
          </w:tcPr>
          <w:p w14:paraId="189FB1EB" w14:textId="02D96833" w:rsidR="00B84829" w:rsidRPr="00C0058C" w:rsidRDefault="00A73324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52" w:type="dxa"/>
            <w:shd w:val="clear" w:color="auto" w:fill="D9D9D9" w:themeFill="background1" w:themeFillShade="D9"/>
          </w:tcPr>
          <w:p w14:paraId="41794F60" w14:textId="697AD0BE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Papildus komplektācija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5E6E8E5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73659C12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</w:tr>
      <w:tr w:rsidR="00B84829" w:rsidRPr="00C0058C" w14:paraId="0748E2C8" w14:textId="63C30E53" w:rsidTr="00B84829">
        <w:trPr>
          <w:trHeight w:val="209"/>
        </w:trPr>
        <w:tc>
          <w:tcPr>
            <w:tcW w:w="711" w:type="dxa"/>
          </w:tcPr>
          <w:p w14:paraId="7EFDB1A2" w14:textId="62562FFC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652" w:type="dxa"/>
          </w:tcPr>
          <w:p w14:paraId="659491E1" w14:textId="4F5CD258" w:rsidR="00B84829" w:rsidRPr="008370A7" w:rsidRDefault="00B84829" w:rsidP="003559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Transportēšanas kaste:</w:t>
            </w:r>
            <w:r w:rsidR="0083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1 gab.</w:t>
            </w:r>
          </w:p>
        </w:tc>
        <w:tc>
          <w:tcPr>
            <w:tcW w:w="3544" w:type="dxa"/>
            <w:vAlign w:val="center"/>
          </w:tcPr>
          <w:p w14:paraId="0FAD52A9" w14:textId="5671AA88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4D097A37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</w:tr>
      <w:tr w:rsidR="00B84829" w:rsidRPr="00C0058C" w14:paraId="75507DC1" w14:textId="330A329B" w:rsidTr="00B84829">
        <w:trPr>
          <w:trHeight w:val="209"/>
        </w:trPr>
        <w:tc>
          <w:tcPr>
            <w:tcW w:w="711" w:type="dxa"/>
          </w:tcPr>
          <w:p w14:paraId="6D4E3E9C" w14:textId="0CEF2292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652" w:type="dxa"/>
          </w:tcPr>
          <w:p w14:paraId="6DC4E4C6" w14:textId="7499CF61" w:rsidR="00B84829" w:rsidRPr="008370A7" w:rsidRDefault="00B84829" w:rsidP="003559DA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Štoks 3.5m:</w:t>
            </w:r>
            <w:r w:rsidR="0083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1 kompl.</w:t>
            </w:r>
          </w:p>
        </w:tc>
        <w:tc>
          <w:tcPr>
            <w:tcW w:w="3544" w:type="dxa"/>
            <w:vAlign w:val="center"/>
          </w:tcPr>
          <w:p w14:paraId="358974BE" w14:textId="61A8143F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29443216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</w:tr>
      <w:tr w:rsidR="00B84829" w:rsidRPr="00C0058C" w14:paraId="3478A7D5" w14:textId="6363B1B2" w:rsidTr="00B84829">
        <w:trPr>
          <w:trHeight w:val="209"/>
        </w:trPr>
        <w:tc>
          <w:tcPr>
            <w:tcW w:w="711" w:type="dxa"/>
          </w:tcPr>
          <w:p w14:paraId="07527E02" w14:textId="6AF68F23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652" w:type="dxa"/>
          </w:tcPr>
          <w:p w14:paraId="02B8B726" w14:textId="1AE8C0E6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Kontroliera turētājs pie štoka:</w:t>
            </w:r>
            <w:r w:rsidR="008370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1 kompl.</w:t>
            </w:r>
          </w:p>
        </w:tc>
        <w:tc>
          <w:tcPr>
            <w:tcW w:w="3544" w:type="dxa"/>
            <w:vAlign w:val="center"/>
          </w:tcPr>
          <w:p w14:paraId="0356D010" w14:textId="081DA3DC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02A4E351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</w:tr>
      <w:tr w:rsidR="00B84829" w:rsidRPr="00C0058C" w14:paraId="3C8B2F44" w14:textId="3FDB56E6" w:rsidTr="00B84829">
        <w:trPr>
          <w:trHeight w:val="209"/>
        </w:trPr>
        <w:tc>
          <w:tcPr>
            <w:tcW w:w="711" w:type="dxa"/>
          </w:tcPr>
          <w:p w14:paraId="6FB7E26C" w14:textId="7CD57E09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652" w:type="dxa"/>
          </w:tcPr>
          <w:p w14:paraId="7C7633EE" w14:textId="69D53E00" w:rsidR="00B84829" w:rsidRPr="00C0058C" w:rsidRDefault="00B84829" w:rsidP="003559D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Akumulatoru lādētājs:</w:t>
            </w:r>
            <w:r w:rsidR="008370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jānodrošina vismaz 2 akumulatoru vienlaicīga uzlāde</w:t>
            </w:r>
          </w:p>
        </w:tc>
        <w:tc>
          <w:tcPr>
            <w:tcW w:w="3544" w:type="dxa"/>
            <w:vAlign w:val="center"/>
          </w:tcPr>
          <w:p w14:paraId="5DB32479" w14:textId="7423E2C5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5CA18128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</w:tr>
      <w:tr w:rsidR="00B84829" w:rsidRPr="00C0058C" w14:paraId="430593DD" w14:textId="56F76A0C" w:rsidTr="00B84829">
        <w:trPr>
          <w:trHeight w:val="209"/>
        </w:trPr>
        <w:tc>
          <w:tcPr>
            <w:tcW w:w="711" w:type="dxa"/>
            <w:shd w:val="clear" w:color="auto" w:fill="D9D9D9" w:themeFill="background1" w:themeFillShade="D9"/>
          </w:tcPr>
          <w:p w14:paraId="5EDBB9FA" w14:textId="4AB4124A" w:rsidR="00B84829" w:rsidRPr="00C0058C" w:rsidRDefault="00A73324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52" w:type="dxa"/>
            <w:shd w:val="clear" w:color="auto" w:fill="D9D9D9" w:themeFill="background1" w:themeFillShade="D9"/>
          </w:tcPr>
          <w:p w14:paraId="2E7A8416" w14:textId="60DA2D8D" w:rsidR="00B84829" w:rsidRPr="00C0058C" w:rsidRDefault="00B15EB8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PAPILDU PRASĪBAS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D2A18C9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6CAC2B31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</w:tr>
      <w:tr w:rsidR="00B84829" w:rsidRPr="00C0058C" w14:paraId="72F020D7" w14:textId="7EED2472" w:rsidTr="00B84829">
        <w:trPr>
          <w:trHeight w:val="209"/>
        </w:trPr>
        <w:tc>
          <w:tcPr>
            <w:tcW w:w="711" w:type="dxa"/>
          </w:tcPr>
          <w:p w14:paraId="60989F39" w14:textId="793073D9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652" w:type="dxa"/>
          </w:tcPr>
          <w:p w14:paraId="27659D36" w14:textId="24BF2A89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005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Jāveic personāla </w:t>
            </w:r>
            <w:r w:rsidR="00C822CE" w:rsidRPr="00C005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klātienes </w:t>
            </w:r>
            <w:r w:rsidRPr="00C0058C">
              <w:rPr>
                <w:rFonts w:ascii="Times New Roman" w:hAnsi="Times New Roman" w:cs="Times New Roman"/>
                <w:bCs/>
                <w:sz w:val="24"/>
                <w:szCs w:val="24"/>
              </w:rPr>
              <w:t>apmācība</w:t>
            </w:r>
            <w:r w:rsidR="00B15EB8" w:rsidRPr="00C005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 atbalsta serviss</w:t>
            </w:r>
            <w:r w:rsidRPr="00C0058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26A4AEBF" w14:textId="4C9C6899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1. Vispārīgā specifikācija, uzbūve, pielietojums un īpašības;</w:t>
            </w:r>
          </w:p>
          <w:p w14:paraId="51C5AB1C" w14:textId="77777777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2. Iekārtas vadība un mērījumu veikšana;</w:t>
            </w:r>
          </w:p>
          <w:p w14:paraId="263FFBE4" w14:textId="77777777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3. Iegūto datu apstrāde un specializēto funkciju un programmu izmantošana.</w:t>
            </w:r>
          </w:p>
          <w:p w14:paraId="5A212991" w14:textId="1440283A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noProof/>
                <w:sz w:val="24"/>
                <w:szCs w:val="24"/>
              </w:rPr>
              <w:t>Apmācāmo personu skaits: 2-4 gab.</w:t>
            </w:r>
          </w:p>
        </w:tc>
        <w:tc>
          <w:tcPr>
            <w:tcW w:w="3544" w:type="dxa"/>
            <w:vAlign w:val="center"/>
          </w:tcPr>
          <w:p w14:paraId="4544940A" w14:textId="1FBF9415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6A9C2006" w14:textId="77777777" w:rsidR="00B84829" w:rsidRPr="00C0058C" w:rsidRDefault="00B84829" w:rsidP="0035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</w:tr>
      <w:tr w:rsidR="00B84829" w:rsidRPr="00C0058C" w14:paraId="6259065F" w14:textId="39124381" w:rsidTr="00B84829">
        <w:trPr>
          <w:trHeight w:val="209"/>
        </w:trPr>
        <w:tc>
          <w:tcPr>
            <w:tcW w:w="711" w:type="dxa"/>
          </w:tcPr>
          <w:p w14:paraId="6E726DAE" w14:textId="0D3A3D90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1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2" w:type="dxa"/>
          </w:tcPr>
          <w:p w14:paraId="36E68F44" w14:textId="62F43BE6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0058C">
              <w:rPr>
                <w:rFonts w:ascii="Times New Roman" w:hAnsi="Times New Roman" w:cs="Times New Roman"/>
                <w:bCs/>
              </w:rPr>
              <w:t>Piegādātajai iekārtai nodrošina garantija</w:t>
            </w:r>
            <w:r w:rsidR="00C0058C" w:rsidRPr="00C0058C">
              <w:rPr>
                <w:rFonts w:ascii="Times New Roman" w:hAnsi="Times New Roman" w:cs="Times New Roman"/>
                <w:bCs/>
              </w:rPr>
              <w:t>s</w:t>
            </w:r>
            <w:r w:rsidRPr="00C0058C">
              <w:rPr>
                <w:rFonts w:ascii="Times New Roman" w:hAnsi="Times New Roman" w:cs="Times New Roman"/>
                <w:bCs/>
              </w:rPr>
              <w:t xml:space="preserve"> termiņ</w:t>
            </w:r>
            <w:r w:rsidR="00C0058C" w:rsidRPr="00C0058C">
              <w:rPr>
                <w:rFonts w:ascii="Times New Roman" w:hAnsi="Times New Roman" w:cs="Times New Roman"/>
                <w:bCs/>
              </w:rPr>
              <w:t>u vismaz 12 mēneši (norādīt ražotāja noteikto garantijas laiku)</w:t>
            </w:r>
          </w:p>
        </w:tc>
        <w:tc>
          <w:tcPr>
            <w:tcW w:w="3544" w:type="dxa"/>
            <w:vAlign w:val="center"/>
          </w:tcPr>
          <w:p w14:paraId="461302A3" w14:textId="77777777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0CB47093" w14:textId="77777777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84829" w:rsidRPr="00C0058C" w14:paraId="682F677E" w14:textId="1F741EF0" w:rsidTr="00B84829">
        <w:trPr>
          <w:trHeight w:val="209"/>
        </w:trPr>
        <w:tc>
          <w:tcPr>
            <w:tcW w:w="711" w:type="dxa"/>
          </w:tcPr>
          <w:p w14:paraId="686D8326" w14:textId="755B5F7A" w:rsidR="00B84829" w:rsidRPr="00C0058C" w:rsidRDefault="00B8482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1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0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2" w:type="dxa"/>
          </w:tcPr>
          <w:p w14:paraId="4C4D2EEE" w14:textId="24FB0CFC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0058C">
              <w:rPr>
                <w:rFonts w:ascii="Times New Roman" w:hAnsi="Times New Roman" w:cs="Times New Roman"/>
                <w:color w:val="000000"/>
              </w:rPr>
              <w:t>Visām precēm jābūt jaunām un nelietotām.</w:t>
            </w:r>
          </w:p>
        </w:tc>
        <w:tc>
          <w:tcPr>
            <w:tcW w:w="3544" w:type="dxa"/>
            <w:vAlign w:val="center"/>
          </w:tcPr>
          <w:p w14:paraId="480E5067" w14:textId="77777777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44D3B00F" w14:textId="77777777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84829" w:rsidRPr="00C0058C" w14:paraId="127B6D05" w14:textId="32978822" w:rsidTr="00B84829">
        <w:trPr>
          <w:trHeight w:val="209"/>
        </w:trPr>
        <w:tc>
          <w:tcPr>
            <w:tcW w:w="711" w:type="dxa"/>
          </w:tcPr>
          <w:p w14:paraId="32DE3229" w14:textId="15BB1DAB" w:rsidR="00B84829" w:rsidRPr="00C0058C" w:rsidRDefault="00E73AE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1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2" w:type="dxa"/>
          </w:tcPr>
          <w:p w14:paraId="11370B97" w14:textId="2BB34B52" w:rsidR="00B84829" w:rsidRPr="00E73AE9" w:rsidRDefault="00B84829" w:rsidP="00355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3AE9">
              <w:rPr>
                <w:rFonts w:ascii="Times New Roman" w:hAnsi="Times New Roman" w:cs="Times New Roman"/>
                <w:sz w:val="24"/>
                <w:szCs w:val="24"/>
              </w:rPr>
              <w:t>Iekārtu uzstādīšana, regulēšana un darbības pārbaude (testēšana)</w:t>
            </w:r>
          </w:p>
        </w:tc>
        <w:tc>
          <w:tcPr>
            <w:tcW w:w="3544" w:type="dxa"/>
          </w:tcPr>
          <w:p w14:paraId="07C45848" w14:textId="4DD4B077" w:rsidR="00B84829" w:rsidRPr="00C0058C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7A4E4CA0" w14:textId="77777777" w:rsidR="00B84829" w:rsidRPr="00C0058C" w:rsidRDefault="00B84829" w:rsidP="003559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84829" w:rsidRPr="007804E1" w14:paraId="0253238B" w14:textId="3D9C71BA" w:rsidTr="00B84829">
        <w:trPr>
          <w:trHeight w:val="209"/>
        </w:trPr>
        <w:tc>
          <w:tcPr>
            <w:tcW w:w="711" w:type="dxa"/>
          </w:tcPr>
          <w:p w14:paraId="1E72C686" w14:textId="03DF1B47" w:rsidR="00B84829" w:rsidRPr="00C0058C" w:rsidRDefault="00E73AE9" w:rsidP="0035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1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2" w:type="dxa"/>
          </w:tcPr>
          <w:p w14:paraId="3436C5BE" w14:textId="2268ED0C" w:rsidR="00B84829" w:rsidRPr="00E73AE9" w:rsidRDefault="00B84829" w:rsidP="00355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3AE9">
              <w:rPr>
                <w:rFonts w:ascii="Times New Roman" w:hAnsi="Times New Roman" w:cs="Times New Roman"/>
                <w:sz w:val="24"/>
                <w:szCs w:val="24"/>
              </w:rPr>
              <w:t>Termiņi piegāde</w:t>
            </w:r>
            <w:r w:rsidR="00E73AE9" w:rsidRPr="00E73AE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73AE9">
              <w:rPr>
                <w:rFonts w:ascii="Times New Roman" w:hAnsi="Times New Roman" w:cs="Times New Roman"/>
                <w:sz w:val="24"/>
                <w:szCs w:val="24"/>
              </w:rPr>
              <w:t xml:space="preserve"> noteikumi, nodošana ekspluatācijā</w:t>
            </w:r>
            <w:r w:rsidR="00C0058C" w:rsidRPr="00E73AE9">
              <w:rPr>
                <w:rFonts w:ascii="Times New Roman" w:hAnsi="Times New Roman" w:cs="Times New Roman"/>
                <w:sz w:val="24"/>
                <w:szCs w:val="24"/>
              </w:rPr>
              <w:t xml:space="preserve"> (ne vairāk kā 5 nedēļas no līguma noslēgšanas datuma)</w:t>
            </w:r>
          </w:p>
        </w:tc>
        <w:tc>
          <w:tcPr>
            <w:tcW w:w="3544" w:type="dxa"/>
          </w:tcPr>
          <w:p w14:paraId="344CD34E" w14:textId="79E64706" w:rsidR="00B84829" w:rsidRPr="007804E1" w:rsidRDefault="00B84829" w:rsidP="003559D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35C3CBCE" w14:textId="77777777" w:rsidR="00B84829" w:rsidRPr="004422AE" w:rsidRDefault="00B84829" w:rsidP="00355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F60F5" w14:textId="3C23389B" w:rsidR="00A7053F" w:rsidRPr="007804E1" w:rsidRDefault="00A7053F">
      <w:pPr>
        <w:rPr>
          <w:rFonts w:ascii="Times New Roman" w:hAnsi="Times New Roman" w:cs="Times New Roman"/>
          <w:sz w:val="24"/>
          <w:szCs w:val="24"/>
        </w:rPr>
      </w:pPr>
    </w:p>
    <w:p w14:paraId="1CE61019" w14:textId="24EBE49B" w:rsidR="00A7053F" w:rsidRPr="007804E1" w:rsidRDefault="00A7053F" w:rsidP="00E50CEA">
      <w:pPr>
        <w:rPr>
          <w:rFonts w:ascii="Times New Roman" w:hAnsi="Times New Roman" w:cs="Times New Roman"/>
          <w:sz w:val="24"/>
          <w:szCs w:val="24"/>
        </w:rPr>
      </w:pPr>
      <w:bookmarkStart w:id="1" w:name="_Toc72314666"/>
      <w:bookmarkEnd w:id="1"/>
    </w:p>
    <w:sectPr w:rsidR="00A7053F" w:rsidRPr="007804E1" w:rsidSect="00DA659E">
      <w:footerReference w:type="default" r:id="rId8"/>
      <w:pgSz w:w="15840" w:h="12240" w:orient="landscape"/>
      <w:pgMar w:top="709" w:right="567" w:bottom="284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35258" w14:textId="77777777" w:rsidR="003D7214" w:rsidRDefault="003D7214" w:rsidP="003D7214">
      <w:pPr>
        <w:spacing w:after="0" w:line="240" w:lineRule="auto"/>
      </w:pPr>
      <w:r>
        <w:separator/>
      </w:r>
    </w:p>
  </w:endnote>
  <w:endnote w:type="continuationSeparator" w:id="0">
    <w:p w14:paraId="3A1816F5" w14:textId="77777777" w:rsidR="003D7214" w:rsidRDefault="003D7214" w:rsidP="003D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651E" w14:textId="134C0F31" w:rsidR="003D7214" w:rsidRPr="003D7214" w:rsidRDefault="003D7214">
    <w:pPr>
      <w:pStyle w:val="Footer"/>
      <w:rPr>
        <w:rFonts w:ascii="Times New Roman" w:hAnsi="Times New Roman" w:cs="Times New Roman"/>
        <w:i/>
        <w:iCs/>
        <w:sz w:val="20"/>
        <w:szCs w:val="20"/>
      </w:rPr>
    </w:pPr>
    <w:r w:rsidRPr="003D7214">
      <w:rPr>
        <w:rFonts w:ascii="Times New Roman" w:hAnsi="Times New Roman" w:cs="Times New Roman"/>
        <w:i/>
        <w:iCs/>
        <w:sz w:val="20"/>
        <w:szCs w:val="20"/>
      </w:rPr>
      <w:t>Tehniskā specifikācija sagatavota 09.07.2024.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A3099" w14:textId="77777777" w:rsidR="003D7214" w:rsidRDefault="003D7214" w:rsidP="003D7214">
      <w:pPr>
        <w:spacing w:after="0" w:line="240" w:lineRule="auto"/>
      </w:pPr>
      <w:r>
        <w:separator/>
      </w:r>
    </w:p>
  </w:footnote>
  <w:footnote w:type="continuationSeparator" w:id="0">
    <w:p w14:paraId="669D4B62" w14:textId="77777777" w:rsidR="003D7214" w:rsidRDefault="003D7214" w:rsidP="003D7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50E1"/>
    <w:multiLevelType w:val="multilevel"/>
    <w:tmpl w:val="05EEDF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9B056C"/>
    <w:multiLevelType w:val="multilevel"/>
    <w:tmpl w:val="6CD821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78483A"/>
    <w:multiLevelType w:val="hybridMultilevel"/>
    <w:tmpl w:val="27B48A72"/>
    <w:lvl w:ilvl="0" w:tplc="DA28BE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E139B"/>
    <w:multiLevelType w:val="multilevel"/>
    <w:tmpl w:val="99246A4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81352697">
    <w:abstractNumId w:val="0"/>
  </w:num>
  <w:num w:numId="2" w16cid:durableId="108208383">
    <w:abstractNumId w:val="1"/>
  </w:num>
  <w:num w:numId="3" w16cid:durableId="947545024">
    <w:abstractNumId w:val="3"/>
  </w:num>
  <w:num w:numId="4" w16cid:durableId="1730181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B4"/>
    <w:rsid w:val="000010E8"/>
    <w:rsid w:val="00001B1E"/>
    <w:rsid w:val="00013A02"/>
    <w:rsid w:val="00020D94"/>
    <w:rsid w:val="00022680"/>
    <w:rsid w:val="00034720"/>
    <w:rsid w:val="000C5998"/>
    <w:rsid w:val="000C7234"/>
    <w:rsid w:val="000E0102"/>
    <w:rsid w:val="000E3B79"/>
    <w:rsid w:val="00104FB8"/>
    <w:rsid w:val="00106C6D"/>
    <w:rsid w:val="00147759"/>
    <w:rsid w:val="0015262E"/>
    <w:rsid w:val="001755CB"/>
    <w:rsid w:val="00195076"/>
    <w:rsid w:val="001D0C14"/>
    <w:rsid w:val="002263BE"/>
    <w:rsid w:val="00226BD3"/>
    <w:rsid w:val="00246695"/>
    <w:rsid w:val="002516FD"/>
    <w:rsid w:val="0027441D"/>
    <w:rsid w:val="00280CB1"/>
    <w:rsid w:val="002F0D3D"/>
    <w:rsid w:val="002F26A5"/>
    <w:rsid w:val="002F6F74"/>
    <w:rsid w:val="00313E7C"/>
    <w:rsid w:val="00315F47"/>
    <w:rsid w:val="00333237"/>
    <w:rsid w:val="003403E9"/>
    <w:rsid w:val="003453DC"/>
    <w:rsid w:val="003559DA"/>
    <w:rsid w:val="00381A7E"/>
    <w:rsid w:val="003922E4"/>
    <w:rsid w:val="00394ACC"/>
    <w:rsid w:val="003962E0"/>
    <w:rsid w:val="00396774"/>
    <w:rsid w:val="003B2E3C"/>
    <w:rsid w:val="003B6339"/>
    <w:rsid w:val="003C17AF"/>
    <w:rsid w:val="003D7214"/>
    <w:rsid w:val="0043473A"/>
    <w:rsid w:val="00462771"/>
    <w:rsid w:val="00465FBB"/>
    <w:rsid w:val="00474399"/>
    <w:rsid w:val="0049783E"/>
    <w:rsid w:val="004F505D"/>
    <w:rsid w:val="005117A9"/>
    <w:rsid w:val="00540101"/>
    <w:rsid w:val="00547F3E"/>
    <w:rsid w:val="005534AC"/>
    <w:rsid w:val="005642CF"/>
    <w:rsid w:val="005766AC"/>
    <w:rsid w:val="0059184D"/>
    <w:rsid w:val="005A3F73"/>
    <w:rsid w:val="005A4C91"/>
    <w:rsid w:val="005B28E0"/>
    <w:rsid w:val="005B5AC0"/>
    <w:rsid w:val="005C309C"/>
    <w:rsid w:val="005C3950"/>
    <w:rsid w:val="005D638C"/>
    <w:rsid w:val="006279AE"/>
    <w:rsid w:val="00637D3E"/>
    <w:rsid w:val="006406A9"/>
    <w:rsid w:val="00661B3C"/>
    <w:rsid w:val="00661B8E"/>
    <w:rsid w:val="006752E4"/>
    <w:rsid w:val="006B02DE"/>
    <w:rsid w:val="006D7107"/>
    <w:rsid w:val="00702EA4"/>
    <w:rsid w:val="00706CA1"/>
    <w:rsid w:val="00725C64"/>
    <w:rsid w:val="007804E1"/>
    <w:rsid w:val="007A106A"/>
    <w:rsid w:val="007B0D5D"/>
    <w:rsid w:val="007D7628"/>
    <w:rsid w:val="007E32FF"/>
    <w:rsid w:val="00805698"/>
    <w:rsid w:val="00810D2D"/>
    <w:rsid w:val="00825BE8"/>
    <w:rsid w:val="008370A7"/>
    <w:rsid w:val="00844989"/>
    <w:rsid w:val="00851C73"/>
    <w:rsid w:val="00867F1D"/>
    <w:rsid w:val="00881C64"/>
    <w:rsid w:val="009205A4"/>
    <w:rsid w:val="00926589"/>
    <w:rsid w:val="0093488C"/>
    <w:rsid w:val="00966D5F"/>
    <w:rsid w:val="009723FE"/>
    <w:rsid w:val="009F4A73"/>
    <w:rsid w:val="00A51365"/>
    <w:rsid w:val="00A5293E"/>
    <w:rsid w:val="00A60840"/>
    <w:rsid w:val="00A7053F"/>
    <w:rsid w:val="00A72A26"/>
    <w:rsid w:val="00A73324"/>
    <w:rsid w:val="00A91A0A"/>
    <w:rsid w:val="00A968E9"/>
    <w:rsid w:val="00AB7782"/>
    <w:rsid w:val="00AD5826"/>
    <w:rsid w:val="00B004D8"/>
    <w:rsid w:val="00B15EB8"/>
    <w:rsid w:val="00B41C20"/>
    <w:rsid w:val="00B4508D"/>
    <w:rsid w:val="00B819E7"/>
    <w:rsid w:val="00B84829"/>
    <w:rsid w:val="00C0058C"/>
    <w:rsid w:val="00C03211"/>
    <w:rsid w:val="00C03544"/>
    <w:rsid w:val="00C16C1A"/>
    <w:rsid w:val="00C71DA9"/>
    <w:rsid w:val="00C822CE"/>
    <w:rsid w:val="00CB6BE6"/>
    <w:rsid w:val="00CE5833"/>
    <w:rsid w:val="00D066E3"/>
    <w:rsid w:val="00D179B4"/>
    <w:rsid w:val="00D43E1E"/>
    <w:rsid w:val="00D450F4"/>
    <w:rsid w:val="00D45BA2"/>
    <w:rsid w:val="00DA4C76"/>
    <w:rsid w:val="00DA659E"/>
    <w:rsid w:val="00DD28A8"/>
    <w:rsid w:val="00DD6FAC"/>
    <w:rsid w:val="00DF3F9E"/>
    <w:rsid w:val="00E50CEA"/>
    <w:rsid w:val="00E517F4"/>
    <w:rsid w:val="00E7104C"/>
    <w:rsid w:val="00E73AE9"/>
    <w:rsid w:val="00E77323"/>
    <w:rsid w:val="00E82AE6"/>
    <w:rsid w:val="00E84192"/>
    <w:rsid w:val="00E84FD3"/>
    <w:rsid w:val="00E87D93"/>
    <w:rsid w:val="00EE3C14"/>
    <w:rsid w:val="00EF13E8"/>
    <w:rsid w:val="00F02E8D"/>
    <w:rsid w:val="00F10810"/>
    <w:rsid w:val="00F31655"/>
    <w:rsid w:val="00F4439E"/>
    <w:rsid w:val="00FB21D9"/>
    <w:rsid w:val="00FB4A6D"/>
    <w:rsid w:val="00FC11CB"/>
    <w:rsid w:val="00FC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D22FEB"/>
  <w15:chartTrackingRefBased/>
  <w15:docId w15:val="{90E84B84-BECF-4E2E-81D0-A7ED60D5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9B4"/>
  </w:style>
  <w:style w:type="paragraph" w:styleId="Heading1">
    <w:name w:val="heading 1"/>
    <w:aliases w:val="H1,h1,Section Heading,heading1,Antraste 1"/>
    <w:basedOn w:val="Normal"/>
    <w:next w:val="Normal"/>
    <w:link w:val="Heading1Char"/>
    <w:qFormat/>
    <w:rsid w:val="00A705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53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0C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CB1"/>
    <w:rPr>
      <w:color w:val="605E5C"/>
      <w:shd w:val="clear" w:color="auto" w:fill="E1DFDD"/>
    </w:rPr>
  </w:style>
  <w:style w:type="character" w:customStyle="1" w:styleId="Heading1Char">
    <w:name w:val="Heading 1 Char"/>
    <w:aliases w:val="H1 Char,h1 Char,Section Heading Char,heading1 Char,Antraste 1 Char"/>
    <w:basedOn w:val="DefaultParagraphFont"/>
    <w:link w:val="Heading1"/>
    <w:rsid w:val="00A7053F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43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43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43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39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72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214"/>
  </w:style>
  <w:style w:type="paragraph" w:styleId="Footer">
    <w:name w:val="footer"/>
    <w:basedOn w:val="Normal"/>
    <w:link w:val="FooterChar"/>
    <w:uiPriority w:val="99"/>
    <w:unhideWhenUsed/>
    <w:rsid w:val="003D72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8EE6D-7C7F-4853-81B9-E736C5230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3667</Words>
  <Characters>2091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Gints Kļaviņš</dc:creator>
  <cp:keywords/>
  <dc:description/>
  <cp:lastModifiedBy>Astra Bērziņa</cp:lastModifiedBy>
  <cp:revision>4</cp:revision>
  <cp:lastPrinted>2022-02-24T19:58:00Z</cp:lastPrinted>
  <dcterms:created xsi:type="dcterms:W3CDTF">2024-07-09T10:58:00Z</dcterms:created>
  <dcterms:modified xsi:type="dcterms:W3CDTF">2024-07-09T11:00:00Z</dcterms:modified>
</cp:coreProperties>
</file>